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1F" w:rsidRDefault="000A221F" w:rsidP="00DB4F5D">
      <w:pPr>
        <w:tabs>
          <w:tab w:val="center" w:pos="4419"/>
          <w:tab w:val="left" w:pos="7930"/>
        </w:tabs>
        <w:spacing w:after="0" w:line="240" w:lineRule="auto"/>
        <w:rPr>
          <w:rFonts w:asciiTheme="minorHAnsi" w:hAnsiTheme="minorHAnsi" w:cstheme="minorHAnsi"/>
        </w:rPr>
      </w:pPr>
    </w:p>
    <w:p w:rsidR="000A221F" w:rsidRDefault="000A221F" w:rsidP="00DB4F5D">
      <w:pPr>
        <w:tabs>
          <w:tab w:val="center" w:pos="4419"/>
          <w:tab w:val="left" w:pos="7930"/>
        </w:tabs>
        <w:spacing w:after="0" w:line="240" w:lineRule="auto"/>
        <w:rPr>
          <w:rFonts w:asciiTheme="minorHAnsi" w:hAnsiTheme="minorHAnsi" w:cstheme="minorHAnsi"/>
        </w:rPr>
      </w:pPr>
    </w:p>
    <w:p w:rsidR="000A221F" w:rsidRPr="009C319C" w:rsidRDefault="000A221F" w:rsidP="00DB4F5D">
      <w:pPr>
        <w:tabs>
          <w:tab w:val="center" w:pos="4419"/>
          <w:tab w:val="left" w:pos="7930"/>
        </w:tabs>
        <w:spacing w:after="0" w:line="240" w:lineRule="auto"/>
        <w:rPr>
          <w:rFonts w:asciiTheme="minorHAnsi" w:hAnsiTheme="minorHAnsi" w:cstheme="minorHAnsi"/>
        </w:rPr>
      </w:pPr>
    </w:p>
    <w:p w:rsidR="00DB4F5D" w:rsidRDefault="00DB4F5D" w:rsidP="00DB4F5D">
      <w:pPr>
        <w:jc w:val="center"/>
      </w:pPr>
      <w:r w:rsidRPr="00C96EC8">
        <w:t>“</w:t>
      </w:r>
      <w:r>
        <w:t>AÑO DE LA LUCHA CONTRA LA CORRUPCIÓN E IMPUNIDAD</w:t>
      </w:r>
      <w:r w:rsidRPr="00C96EC8">
        <w:t>”</w:t>
      </w:r>
    </w:p>
    <w:p w:rsidR="00DB4F5D" w:rsidRPr="009C319C" w:rsidRDefault="00DB4F5D" w:rsidP="00DB4F5D">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DB4F5D" w:rsidRPr="009C319C" w:rsidRDefault="00DB4F5D" w:rsidP="00DB4F5D">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DB4F5D" w:rsidRPr="009C319C" w:rsidRDefault="00DB4F5D" w:rsidP="00DB4F5D">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Default="00DB4F5D" w:rsidP="00DB4F5D">
      <w:pPr>
        <w:spacing w:after="0" w:line="240" w:lineRule="auto"/>
        <w:jc w:val="center"/>
        <w:rPr>
          <w:rFonts w:asciiTheme="minorHAnsi" w:eastAsia="Times New Roman" w:hAnsiTheme="minorHAnsi" w:cstheme="minorHAnsi"/>
          <w:noProof/>
          <w:sz w:val="18"/>
          <w:szCs w:val="18"/>
          <w:lang w:eastAsia="es-PE"/>
        </w:rPr>
      </w:pPr>
    </w:p>
    <w:p w:rsidR="00DB4F5D" w:rsidRDefault="00DB4F5D" w:rsidP="00DB4F5D">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659264" behindDoc="1" locked="0" layoutInCell="1" allowOverlap="1" wp14:anchorId="41548040" wp14:editId="61C8F92E">
            <wp:simplePos x="0" y="0"/>
            <wp:positionH relativeFrom="column">
              <wp:posOffset>939165</wp:posOffset>
            </wp:positionH>
            <wp:positionV relativeFrom="paragraph">
              <wp:posOffset>10160</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Default="00DB4F5D" w:rsidP="00DB4F5D">
      <w:pPr>
        <w:spacing w:after="0" w:line="240" w:lineRule="auto"/>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Default="00DB4F5D" w:rsidP="00DB4F5D">
      <w:pPr>
        <w:spacing w:after="0" w:line="240" w:lineRule="auto"/>
        <w:jc w:val="center"/>
        <w:rPr>
          <w:rFonts w:asciiTheme="minorHAnsi" w:eastAsia="Times New Roman" w:hAnsiTheme="minorHAnsi" w:cstheme="minorHAnsi"/>
          <w:sz w:val="28"/>
          <w:szCs w:val="28"/>
          <w:u w:val="single"/>
          <w:lang w:val="es-ES" w:eastAsia="es-ES"/>
        </w:rPr>
      </w:pPr>
    </w:p>
    <w:p w:rsidR="00DB4F5D" w:rsidRDefault="00DB4F5D" w:rsidP="00DB4F5D">
      <w:pPr>
        <w:spacing w:after="0" w:line="240" w:lineRule="auto"/>
        <w:jc w:val="center"/>
        <w:rPr>
          <w:rFonts w:asciiTheme="minorHAnsi" w:eastAsia="Times New Roman" w:hAnsiTheme="minorHAnsi" w:cstheme="minorHAnsi"/>
          <w:sz w:val="28"/>
          <w:szCs w:val="28"/>
          <w:u w:val="single"/>
          <w:lang w:val="es-ES" w:eastAsia="es-ES"/>
        </w:rPr>
      </w:pPr>
    </w:p>
    <w:p w:rsidR="00DB4F5D" w:rsidRDefault="00DB4F5D" w:rsidP="00DB4F5D">
      <w:pPr>
        <w:spacing w:after="0" w:line="240" w:lineRule="auto"/>
        <w:jc w:val="center"/>
        <w:rPr>
          <w:rFonts w:asciiTheme="minorHAnsi" w:eastAsia="Times New Roman" w:hAnsiTheme="minorHAnsi" w:cstheme="minorHAnsi"/>
          <w:sz w:val="28"/>
          <w:szCs w:val="28"/>
          <w:u w:val="single"/>
          <w:lang w:val="es-ES" w:eastAsia="es-ES"/>
        </w:rPr>
      </w:pPr>
    </w:p>
    <w:p w:rsidR="00DB4F5D" w:rsidRDefault="00DB4F5D" w:rsidP="00DB4F5D">
      <w:pPr>
        <w:spacing w:after="0" w:line="240" w:lineRule="auto"/>
        <w:jc w:val="center"/>
        <w:rPr>
          <w:rFonts w:asciiTheme="minorHAnsi" w:eastAsia="Times New Roman" w:hAnsiTheme="minorHAnsi" w:cstheme="minorHAnsi"/>
          <w:sz w:val="28"/>
          <w:szCs w:val="28"/>
          <w:u w:val="single"/>
          <w:lang w:val="es-ES" w:eastAsia="es-ES"/>
        </w:rPr>
      </w:pPr>
    </w:p>
    <w:p w:rsidR="00DB4F5D" w:rsidRDefault="00DB4F5D" w:rsidP="00DB4F5D">
      <w:pPr>
        <w:spacing w:after="0" w:line="240" w:lineRule="auto"/>
        <w:jc w:val="center"/>
        <w:rPr>
          <w:rFonts w:asciiTheme="minorHAnsi" w:eastAsia="Times New Roman" w:hAnsiTheme="minorHAnsi" w:cstheme="minorHAnsi"/>
          <w:sz w:val="28"/>
          <w:szCs w:val="28"/>
          <w:u w:val="single"/>
          <w:lang w:val="es-ES" w:eastAsia="es-ES"/>
        </w:rPr>
      </w:pPr>
    </w:p>
    <w:p w:rsidR="00DB4F5D" w:rsidRDefault="00DB4F5D" w:rsidP="00DB4F5D">
      <w:pPr>
        <w:spacing w:after="0" w:line="240" w:lineRule="auto"/>
        <w:jc w:val="center"/>
        <w:rPr>
          <w:rFonts w:asciiTheme="minorHAnsi" w:eastAsia="Times New Roman" w:hAnsiTheme="minorHAnsi" w:cstheme="minorHAnsi"/>
          <w:sz w:val="28"/>
          <w:szCs w:val="28"/>
          <w:u w:val="single"/>
          <w:lang w:val="es-ES" w:eastAsia="es-ES"/>
        </w:rPr>
      </w:pPr>
    </w:p>
    <w:p w:rsidR="00DB4F5D" w:rsidRDefault="00DB4F5D" w:rsidP="00DB4F5D">
      <w:pPr>
        <w:spacing w:after="0" w:line="240" w:lineRule="auto"/>
        <w:jc w:val="center"/>
        <w:rPr>
          <w:rFonts w:asciiTheme="minorHAnsi" w:eastAsia="Times New Roman" w:hAnsiTheme="minorHAnsi" w:cstheme="minorHAnsi"/>
          <w:sz w:val="28"/>
          <w:szCs w:val="28"/>
          <w:u w:val="single"/>
          <w:lang w:val="es-ES" w:eastAsia="es-ES"/>
        </w:rPr>
      </w:pPr>
    </w:p>
    <w:p w:rsidR="00DB4F5D" w:rsidRDefault="00DB4F5D" w:rsidP="00DB4F5D">
      <w:pPr>
        <w:spacing w:after="0" w:line="240" w:lineRule="auto"/>
        <w:jc w:val="center"/>
        <w:rPr>
          <w:rFonts w:asciiTheme="minorHAnsi" w:eastAsia="Times New Roman" w:hAnsiTheme="minorHAnsi" w:cstheme="minorHAnsi"/>
          <w:sz w:val="28"/>
          <w:szCs w:val="28"/>
          <w:u w:val="single"/>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DB4F5D" w:rsidRPr="009C319C" w:rsidRDefault="00DB4F5D" w:rsidP="00DB4F5D">
      <w:pPr>
        <w:spacing w:after="0" w:line="240" w:lineRule="auto"/>
        <w:jc w:val="right"/>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760C430F" wp14:editId="4F757F20">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A221F" w:rsidRPr="00BA55D2" w:rsidRDefault="000A221F" w:rsidP="00DB4F5D">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GERENCIA DE INFRAESTRUCTURA</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0A221F" w:rsidRPr="00BA55D2" w:rsidRDefault="000A221F" w:rsidP="00DB4F5D">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60C430F" id="3 Rectángulo redondeado" o:spid="_x0000_s1026" style="position:absolute;left:0;text-align:left;margin-left:.2pt;margin-top:1.5pt;width:437.75pt;height:1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0A221F" w:rsidRPr="00BA55D2" w:rsidRDefault="000A221F" w:rsidP="00DB4F5D">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GERENCIA DE INFRAESTRUCTURA</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0A221F" w:rsidRPr="00BA55D2" w:rsidRDefault="000A221F" w:rsidP="00DB4F5D">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sz w:val="18"/>
          <w:szCs w:val="18"/>
          <w:lang w:val="es-ES" w:eastAsia="es-ES"/>
        </w:rPr>
      </w:pPr>
    </w:p>
    <w:p w:rsidR="00DB4F5D" w:rsidRPr="00BA55D2" w:rsidRDefault="00DB4F5D" w:rsidP="00DB4F5D">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DB4F5D" w:rsidRPr="009C319C" w:rsidRDefault="00DB4F5D" w:rsidP="00DB4F5D">
      <w:pPr>
        <w:spacing w:after="0" w:line="240" w:lineRule="auto"/>
        <w:jc w:val="center"/>
        <w:rPr>
          <w:rFonts w:asciiTheme="minorHAnsi" w:eastAsia="Times New Roman" w:hAnsiTheme="minorHAnsi" w:cstheme="minorHAnsi"/>
          <w:color w:val="800000"/>
          <w:sz w:val="18"/>
          <w:szCs w:val="18"/>
          <w:lang w:val="es-ES" w:eastAsia="es-ES"/>
        </w:rPr>
      </w:pPr>
    </w:p>
    <w:p w:rsidR="00DB4F5D" w:rsidRDefault="00DB4F5D" w:rsidP="00DB4F5D">
      <w:pPr>
        <w:spacing w:after="0" w:line="240" w:lineRule="auto"/>
        <w:rPr>
          <w:rFonts w:asciiTheme="minorHAnsi" w:eastAsia="Times New Roman" w:hAnsiTheme="minorHAnsi" w:cstheme="minorHAnsi"/>
          <w:color w:val="0000FF"/>
          <w:sz w:val="18"/>
          <w:szCs w:val="18"/>
          <w:lang w:val="es-ES" w:eastAsia="es-ES"/>
        </w:rPr>
      </w:pPr>
    </w:p>
    <w:p w:rsidR="00DB4F5D" w:rsidRPr="009C319C" w:rsidRDefault="00DB4F5D" w:rsidP="00DB4F5D">
      <w:pPr>
        <w:spacing w:after="0" w:line="240" w:lineRule="auto"/>
        <w:rPr>
          <w:rFonts w:asciiTheme="minorHAnsi" w:eastAsia="Times New Roman" w:hAnsiTheme="minorHAnsi" w:cstheme="minorHAnsi"/>
          <w:color w:val="0000FF"/>
          <w:sz w:val="18"/>
          <w:szCs w:val="18"/>
          <w:lang w:val="es-ES" w:eastAsia="es-ES"/>
        </w:rPr>
      </w:pPr>
    </w:p>
    <w:p w:rsidR="00DB4F5D" w:rsidRPr="009C319C" w:rsidRDefault="00DB4F5D" w:rsidP="00DB4F5D">
      <w:pPr>
        <w:spacing w:after="0" w:line="240" w:lineRule="auto"/>
        <w:jc w:val="center"/>
        <w:rPr>
          <w:rFonts w:asciiTheme="minorHAnsi" w:eastAsia="Times New Roman" w:hAnsiTheme="minorHAnsi" w:cstheme="minorHAnsi"/>
          <w:color w:val="0000FF"/>
          <w:sz w:val="18"/>
          <w:szCs w:val="18"/>
          <w:lang w:val="es-ES" w:eastAsia="es-ES"/>
        </w:rPr>
      </w:pPr>
    </w:p>
    <w:p w:rsidR="00DB4F5D" w:rsidRPr="009C319C" w:rsidRDefault="00DB4F5D" w:rsidP="00DB4F5D">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DB4F5D" w:rsidRPr="009C319C" w:rsidRDefault="00DB4F5D" w:rsidP="00DB4F5D">
      <w:pPr>
        <w:pStyle w:val="Prrafodelista"/>
        <w:spacing w:after="0" w:line="240" w:lineRule="auto"/>
        <w:ind w:left="426"/>
        <w:jc w:val="both"/>
        <w:rPr>
          <w:rFonts w:asciiTheme="minorHAnsi" w:eastAsia="Times New Roman" w:hAnsiTheme="minorHAnsi" w:cstheme="minorHAnsi"/>
          <w:sz w:val="10"/>
          <w:szCs w:val="18"/>
          <w:lang w:val="es-ES" w:eastAsia="es-ES"/>
        </w:rPr>
      </w:pPr>
    </w:p>
    <w:p w:rsidR="00DB4F5D" w:rsidRPr="009C319C" w:rsidRDefault="00DB4F5D" w:rsidP="00DB4F5D">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DB4F5D" w:rsidRPr="009C319C" w:rsidRDefault="00DB4F5D" w:rsidP="00DB4F5D">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DB4F5D" w:rsidRPr="009C319C" w:rsidRDefault="00DB4F5D" w:rsidP="00DB4F5D">
      <w:pPr>
        <w:spacing w:after="0" w:line="240" w:lineRule="auto"/>
        <w:contextualSpacing/>
        <w:jc w:val="both"/>
        <w:rPr>
          <w:rFonts w:asciiTheme="minorHAnsi" w:eastAsia="Times New Roman" w:hAnsiTheme="minorHAnsi" w:cstheme="minorHAnsi"/>
          <w:sz w:val="12"/>
          <w:szCs w:val="18"/>
          <w:lang w:val="es-ES" w:eastAsia="es-ES"/>
        </w:rPr>
      </w:pPr>
    </w:p>
    <w:p w:rsidR="00DB4F5D" w:rsidRPr="009C319C" w:rsidRDefault="00DB4F5D" w:rsidP="00DB4F5D">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DB4F5D" w:rsidRPr="009C319C" w:rsidRDefault="00DB4F5D" w:rsidP="00DB4F5D">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DB4F5D" w:rsidRPr="009C319C" w:rsidRDefault="00DB4F5D" w:rsidP="00DB4F5D">
      <w:pPr>
        <w:spacing w:after="0" w:line="240" w:lineRule="auto"/>
        <w:ind w:left="709"/>
        <w:contextualSpacing/>
        <w:jc w:val="both"/>
        <w:rPr>
          <w:rFonts w:asciiTheme="minorHAnsi" w:eastAsia="Times New Roman" w:hAnsiTheme="minorHAnsi" w:cstheme="minorHAnsi"/>
          <w:sz w:val="10"/>
          <w:szCs w:val="18"/>
          <w:lang w:val="es-ES" w:eastAsia="es-ES"/>
        </w:rPr>
      </w:pPr>
    </w:p>
    <w:p w:rsidR="00DB4F5D" w:rsidRPr="009C319C" w:rsidRDefault="00DB4F5D" w:rsidP="00DB4F5D">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DB4F5D" w:rsidRPr="003F4D60" w:rsidRDefault="00DB4F5D" w:rsidP="00DB4F5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DB4F5D" w:rsidRPr="003F4D60" w:rsidRDefault="00DB4F5D" w:rsidP="00DB4F5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DB4F5D" w:rsidRPr="003F4D60" w:rsidRDefault="00DB4F5D" w:rsidP="00DB4F5D">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DB4F5D" w:rsidRPr="003F4D60" w:rsidRDefault="00DB4F5D" w:rsidP="00DB4F5D">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DB4F5D" w:rsidRPr="003F4D60" w:rsidRDefault="00DB4F5D" w:rsidP="00DB4F5D">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DB4F5D" w:rsidRPr="003F4D60" w:rsidRDefault="00DB4F5D" w:rsidP="00DB4F5D">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DB4F5D" w:rsidRPr="003F4D60" w:rsidRDefault="00DB4F5D" w:rsidP="00DB4F5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DB4F5D" w:rsidRPr="003F4D60" w:rsidRDefault="00DB4F5D" w:rsidP="00DB4F5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DB4F5D" w:rsidRPr="003F4D60" w:rsidRDefault="00DB4F5D" w:rsidP="00DB4F5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DB4F5D" w:rsidRPr="003F4D60" w:rsidRDefault="00DB4F5D" w:rsidP="00DB4F5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DB4F5D" w:rsidRPr="003F4D60" w:rsidRDefault="00DB4F5D" w:rsidP="00DB4F5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DB4F5D" w:rsidRPr="003F4D60" w:rsidRDefault="00DB4F5D" w:rsidP="00DB4F5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DB4F5D" w:rsidRPr="003F4D60" w:rsidRDefault="00DB4F5D" w:rsidP="00DB4F5D">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DB4F5D" w:rsidRPr="003F4D60" w:rsidRDefault="00DB4F5D" w:rsidP="00DB4F5D">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DB4F5D" w:rsidRDefault="00DB4F5D" w:rsidP="00DB4F5D">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DB4F5D" w:rsidRDefault="00DB4F5D" w:rsidP="00DB4F5D">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DB4F5D" w:rsidRDefault="00DB4F5D" w:rsidP="00DB4F5D">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DB4F5D" w:rsidRPr="00961FE0" w:rsidRDefault="00DB4F5D" w:rsidP="00DB4F5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DB4F5D" w:rsidRPr="00FC2670" w:rsidRDefault="00DB4F5D" w:rsidP="00DB4F5D">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DB4F5D" w:rsidRDefault="00DB4F5D" w:rsidP="00DB4F5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DB4F5D" w:rsidRDefault="00DB4F5D" w:rsidP="00DB4F5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A221F">
        <w:rPr>
          <w:rFonts w:asciiTheme="minorHAnsi" w:eastAsia="Times New Roman" w:hAnsiTheme="minorHAnsi" w:cstheme="minorHAnsi"/>
          <w:sz w:val="18"/>
          <w:szCs w:val="18"/>
          <w:u w:val="single"/>
          <w:lang w:val="es-ES" w:eastAsia="es-ES"/>
        </w:rPr>
        <w:t>GERENCIA REGIONAL DE INFRAESTRUCTURA</w:t>
      </w:r>
    </w:p>
    <w:p w:rsidR="00DB4F5D" w:rsidRPr="00315C9E" w:rsidRDefault="00DB4F5D" w:rsidP="00DB4F5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A221F">
        <w:rPr>
          <w:rFonts w:asciiTheme="minorHAnsi" w:eastAsia="Times New Roman" w:hAnsiTheme="minorHAnsi" w:cstheme="minorHAnsi"/>
          <w:sz w:val="18"/>
          <w:szCs w:val="18"/>
          <w:u w:val="single"/>
          <w:lang w:val="es-ES" w:eastAsia="es-ES"/>
        </w:rPr>
        <w:t>NO APLICA</w:t>
      </w:r>
    </w:p>
    <w:p w:rsidR="00DB4F5D" w:rsidRPr="002A7923" w:rsidRDefault="00DB4F5D" w:rsidP="00DB4F5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A221F">
        <w:rPr>
          <w:rFonts w:asciiTheme="minorHAnsi" w:eastAsia="Times New Roman" w:hAnsiTheme="minorHAnsi" w:cstheme="minorHAnsi"/>
          <w:b/>
          <w:sz w:val="18"/>
          <w:szCs w:val="18"/>
          <w:u w:val="single"/>
          <w:lang w:val="es-ES" w:eastAsia="es-ES"/>
        </w:rPr>
        <w:t>CHOFER (497)</w:t>
      </w:r>
    </w:p>
    <w:p w:rsidR="00DB4F5D" w:rsidRPr="00961FE0" w:rsidRDefault="00DB4F5D" w:rsidP="00DB4F5D">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0A221F">
        <w:rPr>
          <w:rFonts w:asciiTheme="minorHAnsi" w:eastAsia="Times New Roman" w:hAnsiTheme="minorHAnsi" w:cstheme="minorHAnsi"/>
          <w:sz w:val="18"/>
          <w:szCs w:val="18"/>
          <w:u w:val="single"/>
          <w:lang w:val="es-ES" w:eastAsia="es-ES"/>
        </w:rPr>
        <w:t>GERENTE/A REGIONAL DE INFRAESTRUCTURA</w:t>
      </w:r>
    </w:p>
    <w:p w:rsidR="00DB4F5D" w:rsidRDefault="00DB4F5D" w:rsidP="00DB4F5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A221F" w:rsidRDefault="000A221F" w:rsidP="00DB4F5D">
      <w:pPr>
        <w:spacing w:after="0" w:line="240" w:lineRule="auto"/>
        <w:rPr>
          <w:rFonts w:asciiTheme="minorHAnsi" w:eastAsia="Times New Roman" w:hAnsiTheme="minorHAnsi" w:cstheme="minorHAnsi"/>
          <w:sz w:val="18"/>
          <w:szCs w:val="18"/>
          <w:lang w:val="es-ES" w:eastAsia="es-ES"/>
        </w:rPr>
      </w:pPr>
      <w:r w:rsidRPr="000A221F">
        <w:rPr>
          <w:rFonts w:asciiTheme="minorHAnsi" w:eastAsia="Times New Roman" w:hAnsiTheme="minorHAnsi" w:cstheme="minorHAnsi"/>
          <w:sz w:val="18"/>
          <w:szCs w:val="18"/>
          <w:lang w:val="es-ES" w:eastAsia="es-ES"/>
        </w:rPr>
        <w:t>Transportar al personal de la gerenc</w:t>
      </w:r>
      <w:r>
        <w:rPr>
          <w:rFonts w:asciiTheme="minorHAnsi" w:eastAsia="Times New Roman" w:hAnsiTheme="minorHAnsi" w:cstheme="minorHAnsi"/>
          <w:sz w:val="18"/>
          <w:szCs w:val="18"/>
          <w:lang w:val="es-ES" w:eastAsia="es-ES"/>
        </w:rPr>
        <w:t xml:space="preserve">ia regional de infraestructura </w:t>
      </w:r>
      <w:r w:rsidRPr="000A221F">
        <w:rPr>
          <w:rFonts w:asciiTheme="minorHAnsi" w:eastAsia="Times New Roman" w:hAnsiTheme="minorHAnsi" w:cstheme="minorHAnsi"/>
          <w:sz w:val="18"/>
          <w:szCs w:val="18"/>
          <w:lang w:val="es-ES" w:eastAsia="es-ES"/>
        </w:rPr>
        <w:t xml:space="preserve"> el ámbito local, provincial y regional de acuerdo a lo programado para el seguimiento y monitoreo de los proyectos de inversión pública del gobierno regional.</w:t>
      </w:r>
    </w:p>
    <w:p w:rsidR="000A221F" w:rsidRPr="000A221F" w:rsidRDefault="00DB4F5D"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B4F5D" w:rsidRPr="000A221F" w:rsidRDefault="000A221F" w:rsidP="000A221F">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eastAsia="es-ES"/>
        </w:rPr>
      </w:pPr>
      <w:r w:rsidRPr="000A221F">
        <w:rPr>
          <w:rFonts w:asciiTheme="minorHAnsi" w:eastAsia="Times New Roman" w:hAnsiTheme="minorHAnsi" w:cstheme="minorHAnsi"/>
          <w:sz w:val="18"/>
          <w:szCs w:val="18"/>
          <w:u w:val="single"/>
          <w:lang w:eastAsia="es-ES"/>
        </w:rPr>
        <w:t>Trasladar a los funcionarios del Gerencia Regional de Infraestructura en el ámbito local, regional o nacional para cumplimiento de sus funciones.</w:t>
      </w:r>
    </w:p>
    <w:p w:rsidR="000A221F" w:rsidRPr="000A221F" w:rsidRDefault="000A221F" w:rsidP="000A221F">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eastAsia="es-ES"/>
        </w:rPr>
      </w:pPr>
      <w:r w:rsidRPr="000A221F">
        <w:rPr>
          <w:rFonts w:asciiTheme="minorHAnsi" w:eastAsia="Times New Roman" w:hAnsiTheme="minorHAnsi" w:cstheme="minorHAnsi"/>
          <w:sz w:val="18"/>
          <w:szCs w:val="18"/>
          <w:u w:val="single"/>
          <w:lang w:eastAsia="es-ES"/>
        </w:rPr>
        <w:t>Velar por el mantenimiento y funcionamiento del vehículo para el cumplimiento de las funciones.</w:t>
      </w:r>
    </w:p>
    <w:p w:rsidR="000A221F" w:rsidRPr="000A221F" w:rsidRDefault="000A221F" w:rsidP="000A221F">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eastAsia="es-ES"/>
        </w:rPr>
      </w:pPr>
      <w:r w:rsidRPr="000A221F">
        <w:rPr>
          <w:rFonts w:asciiTheme="minorHAnsi" w:eastAsia="Times New Roman" w:hAnsiTheme="minorHAnsi" w:cstheme="minorHAnsi"/>
          <w:sz w:val="18"/>
          <w:szCs w:val="18"/>
          <w:u w:val="single"/>
          <w:lang w:eastAsia="es-ES"/>
        </w:rPr>
        <w:t>Solicitar los repuestos y Accesorios del Vehículo según su necesidad para el funcionamiento del vehículo.</w:t>
      </w:r>
    </w:p>
    <w:p w:rsidR="000A221F" w:rsidRPr="000A221F" w:rsidRDefault="000A221F" w:rsidP="000A221F">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eastAsia="es-ES"/>
        </w:rPr>
      </w:pPr>
      <w:r w:rsidRPr="000A221F">
        <w:rPr>
          <w:rFonts w:asciiTheme="minorHAnsi" w:eastAsia="Times New Roman" w:hAnsiTheme="minorHAnsi" w:cstheme="minorHAnsi"/>
          <w:sz w:val="18"/>
          <w:szCs w:val="18"/>
          <w:u w:val="single"/>
          <w:lang w:eastAsia="es-ES"/>
        </w:rPr>
        <w:t>Solicitar combustible para el traslado de personal del al gerencia.</w:t>
      </w:r>
    </w:p>
    <w:p w:rsidR="00DB4F5D" w:rsidRPr="000A221F" w:rsidRDefault="000A221F" w:rsidP="000A221F">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eastAsia="es-ES"/>
        </w:rPr>
      </w:pPr>
      <w:r w:rsidRPr="000A221F">
        <w:rPr>
          <w:rFonts w:asciiTheme="minorHAnsi" w:eastAsia="Times New Roman" w:hAnsiTheme="minorHAnsi" w:cstheme="minorHAnsi"/>
          <w:sz w:val="18"/>
          <w:szCs w:val="18"/>
          <w:u w:val="single"/>
          <w:lang w:eastAsia="es-ES"/>
        </w:rPr>
        <w:t>Otras funciones asignadas por la jefatura inmediata, relacionadas a la misión del puesto/órgano.</w:t>
      </w:r>
    </w:p>
    <w:p w:rsidR="00DB4F5D" w:rsidRPr="00A2727B" w:rsidRDefault="00DB4F5D" w:rsidP="00DB4F5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DB4F5D" w:rsidRPr="00FC4281" w:rsidRDefault="00DB4F5D" w:rsidP="00DB4F5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A221F" w:rsidRDefault="000A221F" w:rsidP="00DB4F5D">
      <w:pPr>
        <w:spacing w:after="0" w:line="240" w:lineRule="auto"/>
        <w:jc w:val="both"/>
        <w:rPr>
          <w:rFonts w:asciiTheme="minorHAnsi" w:eastAsia="Times New Roman" w:hAnsiTheme="minorHAnsi" w:cstheme="minorHAnsi"/>
          <w:sz w:val="18"/>
          <w:szCs w:val="18"/>
          <w:lang w:val="es-ES" w:eastAsia="es-ES"/>
        </w:rPr>
      </w:pPr>
      <w:r w:rsidRPr="000A221F">
        <w:rPr>
          <w:rFonts w:asciiTheme="minorHAnsi" w:eastAsia="Times New Roman" w:hAnsiTheme="minorHAnsi" w:cstheme="minorHAnsi"/>
          <w:sz w:val="18"/>
          <w:szCs w:val="18"/>
          <w:lang w:val="es-ES" w:eastAsia="es-ES"/>
        </w:rPr>
        <w:t>Área de Almacén, Área de servicio de equipo mecánico (SEM).</w:t>
      </w:r>
    </w:p>
    <w:p w:rsidR="00DB4F5D" w:rsidRPr="00FC4281" w:rsidRDefault="00DB4F5D" w:rsidP="00DB4F5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DB4F5D" w:rsidRDefault="000A221F" w:rsidP="00DB4F5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p>
    <w:p w:rsidR="00DB4F5D" w:rsidRDefault="00DB4F5D" w:rsidP="00DB4F5D">
      <w:pPr>
        <w:spacing w:after="0" w:line="240" w:lineRule="auto"/>
        <w:jc w:val="both"/>
        <w:rPr>
          <w:rFonts w:asciiTheme="minorHAnsi" w:eastAsia="Times New Roman" w:hAnsiTheme="minorHAnsi" w:cstheme="minorHAnsi"/>
          <w:sz w:val="18"/>
          <w:szCs w:val="18"/>
          <w:lang w:val="es-ES" w:eastAsia="es-ES"/>
        </w:rPr>
      </w:pPr>
    </w:p>
    <w:p w:rsidR="000A221F" w:rsidRPr="000E18D2" w:rsidRDefault="000A221F" w:rsidP="00DB4F5D">
      <w:pPr>
        <w:spacing w:after="0" w:line="240" w:lineRule="auto"/>
        <w:jc w:val="both"/>
        <w:rPr>
          <w:rFonts w:asciiTheme="minorHAnsi" w:eastAsia="Times New Roman" w:hAnsiTheme="minorHAnsi" w:cstheme="minorHAnsi"/>
          <w:sz w:val="18"/>
          <w:szCs w:val="18"/>
          <w:lang w:val="es-ES" w:eastAsia="es-ES"/>
        </w:rPr>
      </w:pPr>
    </w:p>
    <w:p w:rsidR="00DB4F5D" w:rsidRPr="001956F6" w:rsidRDefault="00DB4F5D" w:rsidP="00DB4F5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DB4F5D" w:rsidRDefault="00DB4F5D" w:rsidP="00DB4F5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DB4F5D" w:rsidRPr="00325007" w:rsidTr="000A221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DB4F5D" w:rsidRPr="00325007" w:rsidTr="000A221F">
        <w:trPr>
          <w:trHeight w:val="146"/>
          <w:jc w:val="center"/>
        </w:trPr>
        <w:tc>
          <w:tcPr>
            <w:tcW w:w="186" w:type="dxa"/>
            <w:tcBorders>
              <w:top w:val="nil"/>
              <w:left w:val="single" w:sz="4" w:space="0" w:color="A6A6A6"/>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DB4F5D" w:rsidRPr="00473CA6" w:rsidRDefault="00DB4F5D" w:rsidP="000A221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DB4F5D" w:rsidRPr="00325007" w:rsidRDefault="00DB4F5D" w:rsidP="000A221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325007" w:rsidRDefault="00DB4F5D" w:rsidP="000A221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146"/>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354"/>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699ABF05" wp14:editId="709F1F32">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Pr="0084244B" w:rsidRDefault="000A221F" w:rsidP="00DB4F5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ABF05" id="Rectángulo 6" o:spid="_x0000_s1027" style="position:absolute;margin-left:3.15pt;margin-top:8.4pt;width:211.5pt;height:4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0A221F" w:rsidRPr="0084244B" w:rsidRDefault="000A221F" w:rsidP="00DB4F5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DB4F5D" w:rsidRPr="00325007" w:rsidTr="000A221F">
        <w:trPr>
          <w:trHeight w:val="146"/>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r>
      <w:tr w:rsidR="00DB4F5D" w:rsidRPr="00325007" w:rsidTr="000A221F">
        <w:trPr>
          <w:trHeight w:val="354"/>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DB4F5D"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0A221F">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B4F5D" w:rsidRPr="00473CA6" w:rsidRDefault="00DB4F5D" w:rsidP="000A221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DB4F5D" w:rsidRPr="00325007" w:rsidRDefault="00DB4F5D" w:rsidP="000A221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325007" w:rsidRDefault="00DB4F5D" w:rsidP="000A221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75"/>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354"/>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DB4F5D" w:rsidRPr="00325007" w:rsidRDefault="00DB4F5D" w:rsidP="000A221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75"/>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237CAF16" wp14:editId="0155A474">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Pr="0084244B" w:rsidRDefault="000A221F" w:rsidP="00DB4F5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CAF16" id="Rectángulo 8" o:spid="_x0000_s1028" style="position:absolute;margin-left:-60pt;margin-top:4.6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0A221F" w:rsidRPr="0084244B" w:rsidRDefault="000A221F" w:rsidP="00DB4F5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296"/>
          <w:jc w:val="center"/>
        </w:trPr>
        <w:tc>
          <w:tcPr>
            <w:tcW w:w="186" w:type="dxa"/>
            <w:tcBorders>
              <w:top w:val="nil"/>
              <w:left w:val="single" w:sz="4" w:space="0" w:color="808080"/>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354"/>
          <w:jc w:val="center"/>
        </w:trPr>
        <w:tc>
          <w:tcPr>
            <w:tcW w:w="186" w:type="dxa"/>
            <w:tcBorders>
              <w:top w:val="nil"/>
              <w:left w:val="single" w:sz="4" w:space="0" w:color="808080"/>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75"/>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354"/>
          <w:jc w:val="center"/>
        </w:trPr>
        <w:tc>
          <w:tcPr>
            <w:tcW w:w="186" w:type="dxa"/>
            <w:tcBorders>
              <w:top w:val="nil"/>
              <w:left w:val="single" w:sz="4" w:space="0" w:color="808080"/>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75"/>
          <w:jc w:val="center"/>
        </w:trPr>
        <w:tc>
          <w:tcPr>
            <w:tcW w:w="186" w:type="dxa"/>
            <w:tcBorders>
              <w:top w:val="nil"/>
              <w:left w:val="single" w:sz="4" w:space="0" w:color="808080"/>
              <w:bottom w:val="nil"/>
              <w:right w:val="nil"/>
            </w:tcBorders>
            <w:shd w:val="clear" w:color="auto" w:fill="auto"/>
            <w:noWrap/>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B4F5D" w:rsidRPr="00325007" w:rsidRDefault="00DB4F5D" w:rsidP="000A221F">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9984" behindDoc="0" locked="0" layoutInCell="1" allowOverlap="1" wp14:anchorId="4D92B83A" wp14:editId="10B26ADB">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Pr="0084244B" w:rsidRDefault="000A221F" w:rsidP="00DB4F5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2B83A" id="Rectángulo 9" o:spid="_x0000_s1029" style="position:absolute;margin-left:-74.85pt;margin-top:4.5pt;width:211.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0A221F" w:rsidRPr="0084244B" w:rsidRDefault="000A221F" w:rsidP="00DB4F5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B4F5D" w:rsidRPr="00473CA6" w:rsidRDefault="00DB4F5D"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296"/>
          <w:jc w:val="center"/>
        </w:trPr>
        <w:tc>
          <w:tcPr>
            <w:tcW w:w="186" w:type="dxa"/>
            <w:tcBorders>
              <w:top w:val="nil"/>
              <w:left w:val="single" w:sz="4" w:space="0" w:color="808080"/>
              <w:bottom w:val="nil"/>
              <w:right w:val="nil"/>
            </w:tcBorders>
            <w:shd w:val="clear" w:color="auto" w:fill="auto"/>
            <w:noWrap/>
            <w:vAlign w:val="bottom"/>
            <w:hideMark/>
          </w:tcPr>
          <w:p w:rsidR="00DB4F5D" w:rsidRPr="00325007" w:rsidRDefault="00DB4F5D"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DB4F5D" w:rsidRPr="00325007" w:rsidRDefault="00DB4F5D" w:rsidP="000A221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DB4F5D" w:rsidRPr="00473CA6" w:rsidRDefault="00DB4F5D" w:rsidP="000A221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B4F5D" w:rsidRPr="00473CA6" w:rsidRDefault="00DB4F5D" w:rsidP="000A221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B4F5D" w:rsidRPr="00473CA6" w:rsidRDefault="00DB4F5D"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B4F5D" w:rsidRPr="00473CA6" w:rsidRDefault="00DB4F5D"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354"/>
          <w:jc w:val="center"/>
        </w:trPr>
        <w:tc>
          <w:tcPr>
            <w:tcW w:w="186" w:type="dxa"/>
            <w:tcBorders>
              <w:top w:val="nil"/>
              <w:left w:val="single" w:sz="4" w:space="0" w:color="808080"/>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DB4F5D" w:rsidRPr="00325007" w:rsidRDefault="00DB4F5D" w:rsidP="000A221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B4F5D" w:rsidRPr="00325007" w:rsidRDefault="00DB4F5D"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B4F5D" w:rsidRPr="00325007" w:rsidTr="000A221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DB4F5D" w:rsidRPr="00325007" w:rsidRDefault="00DB4F5D" w:rsidP="000A221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B4F5D" w:rsidRPr="00325007" w:rsidRDefault="00DB4F5D"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DB4F5D" w:rsidRPr="00325007" w:rsidRDefault="00DB4F5D" w:rsidP="00DB4F5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B4F5D" w:rsidRPr="009E40F1" w:rsidRDefault="00DB4F5D" w:rsidP="00DB4F5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DB4F5D" w:rsidRPr="00F72AD5" w:rsidRDefault="00DB4F5D" w:rsidP="00DB4F5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DB4F5D" w:rsidTr="000A221F">
        <w:tc>
          <w:tcPr>
            <w:tcW w:w="8828" w:type="dxa"/>
          </w:tcPr>
          <w:p w:rsidR="00DB4F5D" w:rsidRPr="001A1DB2" w:rsidRDefault="000A221F" w:rsidP="000A221F">
            <w:pPr>
              <w:spacing w:after="0" w:line="240" w:lineRule="auto"/>
              <w:rPr>
                <w:rFonts w:asciiTheme="minorHAnsi" w:eastAsia="Times New Roman" w:hAnsiTheme="minorHAnsi" w:cstheme="minorHAnsi"/>
                <w:sz w:val="18"/>
                <w:szCs w:val="18"/>
                <w:lang w:val="es-ES" w:eastAsia="es-ES"/>
              </w:rPr>
            </w:pPr>
            <w:r w:rsidRPr="000A221F">
              <w:rPr>
                <w:rFonts w:asciiTheme="minorHAnsi" w:eastAsia="Times New Roman" w:hAnsiTheme="minorHAnsi" w:cstheme="minorHAnsi"/>
                <w:sz w:val="18"/>
                <w:szCs w:val="18"/>
                <w:lang w:val="es-ES" w:eastAsia="es-ES"/>
              </w:rPr>
              <w:t>Conocimiento técnico en mantenimiento de vehículos.</w:t>
            </w:r>
          </w:p>
        </w:tc>
      </w:tr>
    </w:tbl>
    <w:p w:rsidR="00DB4F5D" w:rsidRDefault="00DB4F5D" w:rsidP="00DB4F5D">
      <w:pPr>
        <w:spacing w:after="0" w:line="240" w:lineRule="auto"/>
        <w:rPr>
          <w:rFonts w:asciiTheme="minorHAnsi" w:eastAsia="Times New Roman" w:hAnsiTheme="minorHAnsi" w:cstheme="minorHAnsi"/>
          <w:sz w:val="18"/>
          <w:szCs w:val="18"/>
          <w:lang w:val="es-ES" w:eastAsia="es-ES"/>
        </w:rPr>
      </w:pPr>
    </w:p>
    <w:p w:rsidR="00DB4F5D" w:rsidRDefault="00DB4F5D" w:rsidP="00DB4F5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DB4F5D" w:rsidTr="000A221F">
        <w:tc>
          <w:tcPr>
            <w:tcW w:w="8828" w:type="dxa"/>
          </w:tcPr>
          <w:p w:rsidR="00DB4F5D" w:rsidRPr="001A1DB2" w:rsidRDefault="000A221F" w:rsidP="000A221F">
            <w:pPr>
              <w:spacing w:after="0" w:line="240" w:lineRule="auto"/>
              <w:jc w:val="both"/>
              <w:rPr>
                <w:rFonts w:asciiTheme="minorHAnsi" w:eastAsia="Times New Roman" w:hAnsiTheme="minorHAnsi" w:cstheme="minorHAnsi"/>
                <w:sz w:val="18"/>
                <w:szCs w:val="18"/>
                <w:lang w:val="es-ES" w:eastAsia="es-ES"/>
              </w:rPr>
            </w:pPr>
            <w:r w:rsidRPr="000A221F">
              <w:rPr>
                <w:rFonts w:asciiTheme="minorHAnsi" w:eastAsia="Times New Roman" w:hAnsiTheme="minorHAnsi" w:cstheme="minorHAnsi"/>
                <w:sz w:val="18"/>
                <w:szCs w:val="18"/>
                <w:lang w:val="es-ES" w:eastAsia="es-ES"/>
              </w:rPr>
              <w:t>CURSOS: REGLAMENTACION DE TRANSPORTES, MECANICA AUTOMOTRIZ, SISTEMA ELECTRECTICO AUTOMOTRIZ.</w:t>
            </w:r>
          </w:p>
        </w:tc>
      </w:tr>
    </w:tbl>
    <w:p w:rsidR="00DB4F5D" w:rsidRDefault="00DB4F5D" w:rsidP="00DB4F5D">
      <w:pPr>
        <w:spacing w:after="0" w:line="240" w:lineRule="auto"/>
        <w:rPr>
          <w:rFonts w:asciiTheme="minorHAnsi" w:eastAsia="Times New Roman" w:hAnsiTheme="minorHAnsi" w:cstheme="minorHAnsi"/>
          <w:b/>
          <w:sz w:val="18"/>
          <w:szCs w:val="18"/>
          <w:lang w:val="es-ES" w:eastAsia="es-ES"/>
        </w:rPr>
      </w:pPr>
    </w:p>
    <w:p w:rsidR="00DB4F5D" w:rsidRPr="002D51B7" w:rsidRDefault="00DB4F5D" w:rsidP="00DB4F5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DB4F5D" w:rsidTr="000A221F">
        <w:tc>
          <w:tcPr>
            <w:tcW w:w="1023" w:type="dxa"/>
            <w:vMerge w:val="restart"/>
          </w:tcPr>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p>
        </w:tc>
        <w:tc>
          <w:tcPr>
            <w:tcW w:w="731" w:type="dxa"/>
          </w:tcPr>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p>
        </w:tc>
        <w:tc>
          <w:tcPr>
            <w:tcW w:w="897" w:type="dxa"/>
          </w:tcPr>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p>
        </w:tc>
        <w:tc>
          <w:tcPr>
            <w:tcW w:w="811" w:type="dxa"/>
          </w:tcPr>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p>
        </w:tc>
      </w:tr>
      <w:tr w:rsidR="00DB4F5D" w:rsidTr="000A221F">
        <w:tc>
          <w:tcPr>
            <w:tcW w:w="1023" w:type="dxa"/>
            <w:vMerge/>
          </w:tcPr>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p>
        </w:tc>
        <w:tc>
          <w:tcPr>
            <w:tcW w:w="790" w:type="dxa"/>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DB4F5D" w:rsidRPr="00024A8D" w:rsidRDefault="00DB4F5D" w:rsidP="000A221F">
            <w:pPr>
              <w:spacing w:after="0" w:line="240" w:lineRule="auto"/>
              <w:rPr>
                <w:rFonts w:asciiTheme="minorHAnsi" w:eastAsia="Times New Roman" w:hAnsiTheme="minorHAnsi" w:cstheme="minorHAnsi"/>
                <w:sz w:val="15"/>
                <w:szCs w:val="15"/>
                <w:lang w:val="es-ES" w:eastAsia="es-ES"/>
              </w:rPr>
            </w:pPr>
          </w:p>
        </w:tc>
        <w:tc>
          <w:tcPr>
            <w:tcW w:w="850" w:type="dxa"/>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DB4F5D" w:rsidRPr="00024A8D" w:rsidRDefault="00DB4F5D"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A221F" w:rsidTr="000A221F">
        <w:tc>
          <w:tcPr>
            <w:tcW w:w="1023"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A221F" w:rsidRPr="00F00C4B" w:rsidRDefault="000A221F" w:rsidP="000A221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0A221F" w:rsidRPr="00F00C4B" w:rsidRDefault="000A221F" w:rsidP="000A221F">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1168"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A221F" w:rsidRPr="00CB4BDA" w:rsidRDefault="000A221F" w:rsidP="000A221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A221F" w:rsidRPr="00571BCD" w:rsidRDefault="000A221F" w:rsidP="000A221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11" w:type="dxa"/>
          </w:tcPr>
          <w:p w:rsidR="000A221F" w:rsidRDefault="000A221F" w:rsidP="000A221F">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0A221F" w:rsidRPr="00D72BCA" w:rsidRDefault="000A221F" w:rsidP="000A221F">
            <w:pPr>
              <w:spacing w:after="0" w:line="240" w:lineRule="auto"/>
              <w:jc w:val="center"/>
              <w:rPr>
                <w:rFonts w:asciiTheme="minorHAnsi" w:eastAsia="Times New Roman" w:hAnsiTheme="minorHAnsi" w:cstheme="minorHAnsi"/>
                <w:sz w:val="18"/>
                <w:szCs w:val="18"/>
                <w:lang w:val="es-ES" w:eastAsia="es-ES"/>
              </w:rPr>
            </w:pPr>
          </w:p>
        </w:tc>
      </w:tr>
      <w:tr w:rsidR="000A221F" w:rsidTr="000A221F">
        <w:tc>
          <w:tcPr>
            <w:tcW w:w="1023"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A221F" w:rsidRPr="00F00C4B" w:rsidRDefault="000A221F" w:rsidP="000A221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0A221F" w:rsidRPr="00F00C4B" w:rsidRDefault="000A221F" w:rsidP="000A221F">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A221F" w:rsidRPr="00A973E4" w:rsidRDefault="000A221F" w:rsidP="000A221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A221F" w:rsidRPr="00CB4BDA" w:rsidRDefault="000A221F" w:rsidP="000A221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A221F" w:rsidRPr="00571BCD" w:rsidRDefault="000A221F" w:rsidP="000A221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11"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r>
      <w:tr w:rsidR="000A221F" w:rsidTr="000A221F">
        <w:tc>
          <w:tcPr>
            <w:tcW w:w="1023"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A221F" w:rsidRPr="00F00C4B" w:rsidRDefault="000A221F" w:rsidP="000A221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0A221F" w:rsidRPr="00F00C4B" w:rsidRDefault="000A221F" w:rsidP="000A221F">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1168"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A221F" w:rsidRPr="00CB4BDA" w:rsidRDefault="000A221F" w:rsidP="000A221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97"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11"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r>
      <w:tr w:rsidR="000A221F" w:rsidTr="000A221F">
        <w:tc>
          <w:tcPr>
            <w:tcW w:w="1023"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A221F" w:rsidRPr="00F00C4B" w:rsidRDefault="000A221F" w:rsidP="000A221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900"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50"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1168"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A221F" w:rsidRPr="00CB4BDA" w:rsidRDefault="000A221F" w:rsidP="000A221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97"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11"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r>
      <w:tr w:rsidR="000A221F" w:rsidRPr="00A47612" w:rsidTr="000A221F">
        <w:tc>
          <w:tcPr>
            <w:tcW w:w="1023" w:type="dxa"/>
          </w:tcPr>
          <w:p w:rsidR="000A221F" w:rsidRPr="00A47612" w:rsidRDefault="000A221F" w:rsidP="000A221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A221F" w:rsidRPr="00F00C4B" w:rsidRDefault="000A221F" w:rsidP="000A221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A221F" w:rsidRPr="00A47612" w:rsidRDefault="000A221F" w:rsidP="000A221F">
            <w:pPr>
              <w:spacing w:after="0" w:line="240" w:lineRule="auto"/>
              <w:rPr>
                <w:rFonts w:asciiTheme="minorHAnsi" w:eastAsia="Times New Roman" w:hAnsiTheme="minorHAnsi" w:cstheme="minorHAnsi"/>
                <w:sz w:val="16"/>
                <w:szCs w:val="16"/>
                <w:lang w:val="es-ES" w:eastAsia="es-ES"/>
              </w:rPr>
            </w:pPr>
          </w:p>
        </w:tc>
        <w:tc>
          <w:tcPr>
            <w:tcW w:w="900" w:type="dxa"/>
          </w:tcPr>
          <w:p w:rsidR="000A221F" w:rsidRPr="00A47612" w:rsidRDefault="000A221F" w:rsidP="000A221F">
            <w:pPr>
              <w:spacing w:after="0" w:line="240" w:lineRule="auto"/>
              <w:rPr>
                <w:rFonts w:asciiTheme="minorHAnsi" w:eastAsia="Times New Roman" w:hAnsiTheme="minorHAnsi" w:cstheme="minorHAnsi"/>
                <w:sz w:val="16"/>
                <w:szCs w:val="16"/>
                <w:lang w:val="es-ES" w:eastAsia="es-ES"/>
              </w:rPr>
            </w:pPr>
          </w:p>
        </w:tc>
        <w:tc>
          <w:tcPr>
            <w:tcW w:w="850" w:type="dxa"/>
          </w:tcPr>
          <w:p w:rsidR="000A221F" w:rsidRPr="00A47612" w:rsidRDefault="000A221F" w:rsidP="000A221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A221F" w:rsidRPr="00A47612" w:rsidRDefault="000A221F" w:rsidP="000A221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A221F" w:rsidRPr="00A47612" w:rsidRDefault="000A221F" w:rsidP="000A221F">
            <w:pPr>
              <w:spacing w:after="0" w:line="240" w:lineRule="auto"/>
              <w:rPr>
                <w:rFonts w:asciiTheme="minorHAnsi" w:eastAsia="Times New Roman" w:hAnsiTheme="minorHAnsi" w:cstheme="minorHAnsi"/>
                <w:sz w:val="16"/>
                <w:szCs w:val="16"/>
                <w:lang w:val="es-ES" w:eastAsia="es-ES"/>
              </w:rPr>
            </w:pPr>
          </w:p>
        </w:tc>
      </w:tr>
      <w:tr w:rsidR="000A221F" w:rsidTr="000A221F">
        <w:tc>
          <w:tcPr>
            <w:tcW w:w="1023"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A221F" w:rsidRPr="00F00C4B" w:rsidRDefault="000A221F" w:rsidP="000A221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900"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50"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1168" w:type="dxa"/>
            <w:vMerge/>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r>
    </w:tbl>
    <w:p w:rsidR="00DB4F5D" w:rsidRPr="002E72E2" w:rsidRDefault="00DB4F5D" w:rsidP="00DB4F5D">
      <w:pPr>
        <w:spacing w:after="0" w:line="240" w:lineRule="auto"/>
        <w:rPr>
          <w:rFonts w:asciiTheme="minorHAnsi" w:eastAsia="Times New Roman" w:hAnsiTheme="minorHAnsi" w:cstheme="minorHAnsi"/>
          <w:b/>
          <w:sz w:val="18"/>
          <w:szCs w:val="18"/>
          <w:lang w:val="es-ES" w:eastAsia="es-ES"/>
        </w:rPr>
      </w:pPr>
    </w:p>
    <w:p w:rsidR="00DB4F5D" w:rsidRPr="002E72E2" w:rsidRDefault="00DB4F5D" w:rsidP="00DB4F5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DB4F5D" w:rsidRPr="002E72E2" w:rsidRDefault="00DB4F5D" w:rsidP="00DB4F5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DB4F5D" w:rsidRPr="002E72E2" w:rsidRDefault="00DB4F5D" w:rsidP="00DB4F5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DB4F5D" w:rsidTr="000A221F">
        <w:trPr>
          <w:jc w:val="center"/>
        </w:trPr>
        <w:tc>
          <w:tcPr>
            <w:tcW w:w="8828" w:type="dxa"/>
          </w:tcPr>
          <w:p w:rsidR="00DB4F5D" w:rsidRDefault="000A221F"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DB4F5D" w:rsidRDefault="00DB4F5D" w:rsidP="00DB4F5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especifica</w:t>
      </w:r>
    </w:p>
    <w:p w:rsidR="00DB4F5D" w:rsidRPr="002E72E2" w:rsidRDefault="00DB4F5D" w:rsidP="00DB4F5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DB4F5D" w:rsidTr="000A221F">
        <w:trPr>
          <w:jc w:val="center"/>
        </w:trPr>
        <w:tc>
          <w:tcPr>
            <w:tcW w:w="8828" w:type="dxa"/>
          </w:tcPr>
          <w:p w:rsidR="00DB4F5D" w:rsidRDefault="00DB4F5D"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DB4F5D" w:rsidRPr="002E72E2" w:rsidRDefault="00DB4F5D" w:rsidP="00DB4F5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DB4F5D" w:rsidTr="000A221F">
        <w:trPr>
          <w:jc w:val="center"/>
        </w:trPr>
        <w:tc>
          <w:tcPr>
            <w:tcW w:w="8828" w:type="dxa"/>
          </w:tcPr>
          <w:p w:rsidR="00DB4F5D" w:rsidRDefault="000A221F"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DB4F5D">
              <w:rPr>
                <w:rFonts w:asciiTheme="minorHAnsi" w:eastAsia="Times New Roman" w:hAnsiTheme="minorHAnsi" w:cstheme="minorHAnsi"/>
                <w:sz w:val="18"/>
                <w:szCs w:val="18"/>
                <w:lang w:val="es-ES" w:eastAsia="es-ES"/>
              </w:rPr>
              <w:t xml:space="preserve"> </w:t>
            </w:r>
          </w:p>
        </w:tc>
      </w:tr>
    </w:tbl>
    <w:p w:rsidR="00DB4F5D" w:rsidRDefault="00DB4F5D" w:rsidP="00DB4F5D">
      <w:pPr>
        <w:spacing w:after="0" w:line="240" w:lineRule="auto"/>
        <w:rPr>
          <w:rFonts w:asciiTheme="minorHAnsi" w:eastAsia="Times New Roman" w:hAnsiTheme="minorHAnsi" w:cstheme="minorHAnsi"/>
          <w:sz w:val="18"/>
          <w:szCs w:val="18"/>
          <w:lang w:eastAsia="es-ES"/>
        </w:rPr>
      </w:pPr>
    </w:p>
    <w:p w:rsidR="00DB4F5D" w:rsidRDefault="00DB4F5D" w:rsidP="00DB4F5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DB4F5D" w:rsidRPr="002E72E2" w:rsidRDefault="00DB4F5D" w:rsidP="00DB4F5D">
      <w:pPr>
        <w:spacing w:after="0" w:line="240" w:lineRule="auto"/>
        <w:rPr>
          <w:rFonts w:asciiTheme="minorHAnsi" w:eastAsia="Times New Roman" w:hAnsiTheme="minorHAnsi" w:cstheme="minorHAnsi"/>
          <w:b/>
          <w:sz w:val="18"/>
          <w:szCs w:val="18"/>
          <w:lang w:eastAsia="es-ES"/>
        </w:rPr>
      </w:pPr>
    </w:p>
    <w:p w:rsidR="00DB4F5D" w:rsidRPr="00A53A5F" w:rsidRDefault="00DB4F5D" w:rsidP="00DB4F5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27BA1413" wp14:editId="28A0DF71">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A17A3" id="Rectángulo 7" o:spid="_x0000_s1026" style="position:absolute;margin-left:40.2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3EA8B0EB" wp14:editId="6897EA0E">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Default="000A221F" w:rsidP="00DB4F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8B0EB" id="Rectángulo 12" o:spid="_x0000_s1030" style="position:absolute;margin-left:200.7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0A221F" w:rsidRDefault="000A221F" w:rsidP="00DB4F5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26FB0E41" wp14:editId="085E8E10">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Pr="00A53A5F" w:rsidRDefault="000A221F" w:rsidP="00DB4F5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B0E41" id="Rectángulo 10" o:spid="_x0000_s1031" style="position:absolute;margin-left:92.7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0A221F" w:rsidRPr="00A53A5F" w:rsidRDefault="000A221F" w:rsidP="00DB4F5D">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2E7CA300" wp14:editId="7E8610C3">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92C05" id="Rectángulo 11" o:spid="_x0000_s1026" style="position:absolute;margin-left:139.95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783DF9E7" wp14:editId="7CA916DD">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C02A9" id="Rectángulo 13" o:spid="_x0000_s1026" style="position:absolute;margin-left:264.45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7DDF178A" wp14:editId="729701B1">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32E9" id="Rectángulo 14" o:spid="_x0000_s1026" style="position:absolute;margin-left:347.7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7152" behindDoc="0" locked="0" layoutInCell="1" allowOverlap="1" wp14:anchorId="2628C72F" wp14:editId="056E0E80">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DBD02" id="Rectángulo 15" o:spid="_x0000_s1026" style="position:absolute;margin-left:408.45pt;margin-top:.6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DB4F5D" w:rsidRPr="00A53A5F" w:rsidRDefault="00DB4F5D" w:rsidP="00DB4F5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DB4F5D" w:rsidRDefault="00DB4F5D" w:rsidP="00DB4F5D">
      <w:pPr>
        <w:spacing w:after="0" w:line="240" w:lineRule="auto"/>
        <w:rPr>
          <w:rFonts w:asciiTheme="minorHAnsi" w:eastAsia="Times New Roman" w:hAnsiTheme="minorHAnsi" w:cstheme="minorHAnsi"/>
          <w:sz w:val="18"/>
          <w:szCs w:val="18"/>
          <w:lang w:val="es-ES" w:eastAsia="es-ES"/>
        </w:rPr>
      </w:pPr>
    </w:p>
    <w:p w:rsidR="00DB4F5D" w:rsidRPr="00A47612" w:rsidRDefault="00DB4F5D" w:rsidP="00DB4F5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DB4F5D" w:rsidTr="000A221F">
        <w:trPr>
          <w:jc w:val="center"/>
        </w:trPr>
        <w:tc>
          <w:tcPr>
            <w:tcW w:w="8828" w:type="dxa"/>
          </w:tcPr>
          <w:p w:rsidR="00DB4F5D" w:rsidRDefault="000A221F"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B4F5D" w:rsidRDefault="00DB4F5D" w:rsidP="00DB4F5D">
      <w:pPr>
        <w:spacing w:after="0" w:line="240" w:lineRule="auto"/>
        <w:rPr>
          <w:rFonts w:asciiTheme="minorHAnsi" w:eastAsia="Times New Roman" w:hAnsiTheme="minorHAnsi" w:cstheme="minorHAnsi"/>
          <w:sz w:val="18"/>
          <w:szCs w:val="18"/>
          <w:lang w:val="es-ES" w:eastAsia="es-ES"/>
        </w:rPr>
      </w:pPr>
    </w:p>
    <w:p w:rsidR="00DB4F5D" w:rsidRDefault="00DB4F5D" w:rsidP="00DB4F5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DB4F5D" w:rsidTr="000A221F">
        <w:trPr>
          <w:jc w:val="center"/>
        </w:trPr>
        <w:tc>
          <w:tcPr>
            <w:tcW w:w="8828" w:type="dxa"/>
          </w:tcPr>
          <w:p w:rsidR="00DB4F5D" w:rsidRPr="00D46459" w:rsidRDefault="000A221F" w:rsidP="000A221F">
            <w:pPr>
              <w:spacing w:after="0" w:line="240" w:lineRule="auto"/>
              <w:rPr>
                <w:rFonts w:asciiTheme="minorHAnsi" w:eastAsia="Times New Roman" w:hAnsiTheme="minorHAnsi" w:cstheme="minorHAnsi"/>
                <w:sz w:val="18"/>
                <w:szCs w:val="18"/>
                <w:lang w:val="es-ES" w:eastAsia="es-ES"/>
              </w:rPr>
            </w:pPr>
            <w:r w:rsidRPr="000A221F">
              <w:rPr>
                <w:rFonts w:asciiTheme="minorHAnsi" w:eastAsia="Times New Roman" w:hAnsiTheme="minorHAnsi" w:cstheme="minorHAnsi"/>
                <w:sz w:val="18"/>
                <w:szCs w:val="18"/>
                <w:lang w:val="es-ES" w:eastAsia="es-ES"/>
              </w:rPr>
              <w:t xml:space="preserve">Compromiso; Pro actividad, Responsabilidad y Trabajo en </w:t>
            </w:r>
            <w:proofErr w:type="gramStart"/>
            <w:r w:rsidRPr="000A221F">
              <w:rPr>
                <w:rFonts w:asciiTheme="minorHAnsi" w:eastAsia="Times New Roman" w:hAnsiTheme="minorHAnsi" w:cstheme="minorHAnsi"/>
                <w:sz w:val="18"/>
                <w:szCs w:val="18"/>
                <w:lang w:val="es-ES" w:eastAsia="es-ES"/>
              </w:rPr>
              <w:t>Equipo.</w:t>
            </w:r>
            <w:r w:rsidR="00DB4F5D" w:rsidRPr="00775D6B">
              <w:rPr>
                <w:rFonts w:asciiTheme="minorHAnsi" w:eastAsia="Times New Roman" w:hAnsiTheme="minorHAnsi" w:cstheme="minorHAnsi"/>
                <w:sz w:val="18"/>
                <w:szCs w:val="18"/>
                <w:lang w:val="es-ES" w:eastAsia="es-ES"/>
              </w:rPr>
              <w:t>.</w:t>
            </w:r>
            <w:proofErr w:type="gramEnd"/>
          </w:p>
        </w:tc>
      </w:tr>
    </w:tbl>
    <w:p w:rsidR="00DB4F5D" w:rsidRPr="00363B72" w:rsidRDefault="00DB4F5D" w:rsidP="00DB4F5D">
      <w:pPr>
        <w:spacing w:after="0" w:line="240" w:lineRule="auto"/>
        <w:rPr>
          <w:rFonts w:asciiTheme="minorHAnsi" w:eastAsia="Times New Roman" w:hAnsiTheme="minorHAnsi" w:cstheme="minorHAnsi"/>
          <w:b/>
          <w:sz w:val="18"/>
          <w:szCs w:val="18"/>
          <w:lang w:eastAsia="es-ES"/>
        </w:rPr>
      </w:pPr>
    </w:p>
    <w:p w:rsidR="00DB4F5D" w:rsidRDefault="00DB4F5D" w:rsidP="00DB4F5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DB4F5D" w:rsidTr="000A221F">
        <w:trPr>
          <w:jc w:val="center"/>
        </w:trPr>
        <w:tc>
          <w:tcPr>
            <w:tcW w:w="8828" w:type="dxa"/>
          </w:tcPr>
          <w:p w:rsidR="00DB4F5D" w:rsidRPr="00A47612" w:rsidRDefault="000A221F" w:rsidP="000A221F">
            <w:pPr>
              <w:spacing w:after="0" w:line="240" w:lineRule="auto"/>
              <w:rPr>
                <w:rFonts w:asciiTheme="minorHAnsi" w:eastAsia="Times New Roman" w:hAnsiTheme="minorHAnsi" w:cstheme="minorHAnsi"/>
                <w:sz w:val="18"/>
                <w:szCs w:val="18"/>
                <w:lang w:val="es-ES" w:eastAsia="es-ES"/>
              </w:rPr>
            </w:pPr>
            <w:r w:rsidRPr="000A221F">
              <w:rPr>
                <w:rFonts w:asciiTheme="minorHAnsi" w:eastAsia="Times New Roman" w:hAnsiTheme="minorHAnsi" w:cstheme="minorHAnsi"/>
                <w:sz w:val="18"/>
                <w:szCs w:val="18"/>
                <w:lang w:val="es-ES" w:eastAsia="es-ES"/>
              </w:rPr>
              <w:t>LICENCIA DE A - III-C PROFESIONAL, RECORD DE CONDUCTOR</w:t>
            </w:r>
          </w:p>
        </w:tc>
      </w:tr>
    </w:tbl>
    <w:p w:rsidR="00DB4F5D" w:rsidRDefault="00DB4F5D" w:rsidP="00DB4F5D">
      <w:pPr>
        <w:rPr>
          <w:rFonts w:asciiTheme="minorHAnsi" w:hAnsiTheme="minorHAnsi" w:cstheme="minorHAnsi"/>
        </w:rPr>
      </w:pPr>
    </w:p>
    <w:p w:rsidR="000A221F" w:rsidRPr="00961FE0" w:rsidRDefault="000A221F" w:rsidP="000A221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0A221F" w:rsidRPr="00FC2670" w:rsidRDefault="000A221F" w:rsidP="000A221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0A221F" w:rsidRDefault="000A221F"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A221F" w:rsidRDefault="000A221F" w:rsidP="000A221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0A221F" w:rsidRPr="00315C9E" w:rsidRDefault="000A221F" w:rsidP="000A221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0A221F" w:rsidRPr="002A7923" w:rsidRDefault="000A221F" w:rsidP="000A221F">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E4296">
        <w:rPr>
          <w:rFonts w:asciiTheme="minorHAnsi" w:eastAsia="Times New Roman" w:hAnsiTheme="minorHAnsi" w:cstheme="minorHAnsi"/>
          <w:b/>
          <w:sz w:val="18"/>
          <w:szCs w:val="18"/>
          <w:u w:val="single"/>
          <w:lang w:val="es-ES" w:eastAsia="es-ES"/>
        </w:rPr>
        <w:t>ESPECIALISTA EN SEGUIMIENTO (989)</w:t>
      </w:r>
    </w:p>
    <w:p w:rsidR="000A221F" w:rsidRPr="00961FE0" w:rsidRDefault="000A221F" w:rsidP="000A221F">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GERENTE/A REGIONAL DE INFRAESTRUCTURA</w:t>
      </w:r>
    </w:p>
    <w:p w:rsidR="000A221F" w:rsidRDefault="000A221F"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E4296" w:rsidRDefault="00EE4296" w:rsidP="000A221F">
      <w:pPr>
        <w:spacing w:after="0" w:line="240" w:lineRule="auto"/>
        <w:rPr>
          <w:rFonts w:asciiTheme="minorHAnsi" w:eastAsia="Times New Roman" w:hAnsiTheme="minorHAnsi" w:cstheme="minorHAnsi"/>
          <w:sz w:val="18"/>
          <w:szCs w:val="18"/>
          <w:lang w:val="es-ES" w:eastAsia="es-ES"/>
        </w:rPr>
      </w:pPr>
      <w:r w:rsidRPr="00EE4296">
        <w:rPr>
          <w:rFonts w:asciiTheme="minorHAnsi" w:eastAsia="Times New Roman" w:hAnsiTheme="minorHAnsi" w:cstheme="minorHAnsi"/>
          <w:sz w:val="18"/>
          <w:szCs w:val="18"/>
          <w:lang w:val="es-ES" w:eastAsia="es-ES"/>
        </w:rPr>
        <w:t xml:space="preserve">Realizar  el seguimiento de los proyectos de inversión publica del gobierno regional de Huancavelica en el marco del sistema  de programación multianual de inversiones, invierte </w:t>
      </w:r>
      <w:r>
        <w:rPr>
          <w:rFonts w:asciiTheme="minorHAnsi" w:eastAsia="Times New Roman" w:hAnsiTheme="minorHAnsi" w:cstheme="minorHAnsi"/>
          <w:sz w:val="18"/>
          <w:szCs w:val="18"/>
          <w:lang w:val="es-ES" w:eastAsia="es-ES"/>
        </w:rPr>
        <w:t>Perú</w:t>
      </w:r>
      <w:r w:rsidRPr="00EE4296">
        <w:rPr>
          <w:rFonts w:asciiTheme="minorHAnsi" w:eastAsia="Times New Roman" w:hAnsiTheme="minorHAnsi" w:cstheme="minorHAnsi"/>
          <w:sz w:val="18"/>
          <w:szCs w:val="18"/>
          <w:lang w:val="es-ES" w:eastAsia="es-ES"/>
        </w:rPr>
        <w:t>, mantener actualizado la información de los proyectos en la fase de ejecución física.</w:t>
      </w:r>
    </w:p>
    <w:p w:rsidR="000A221F" w:rsidRPr="000A221F" w:rsidRDefault="000A221F"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E4296" w:rsidRPr="00EE4296" w:rsidRDefault="00EE4296" w:rsidP="00EE4296">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eastAsia="es-ES"/>
        </w:rPr>
      </w:pPr>
      <w:r w:rsidRPr="00EE4296">
        <w:rPr>
          <w:rFonts w:asciiTheme="minorHAnsi" w:eastAsia="Times New Roman" w:hAnsiTheme="minorHAnsi" w:cstheme="minorHAnsi"/>
          <w:sz w:val="18"/>
          <w:szCs w:val="18"/>
          <w:u w:val="single"/>
          <w:lang w:eastAsia="es-ES"/>
        </w:rPr>
        <w:t>Realizar el seguimiento  de las obras por Administración Directa a nivel de pliego para la actualización de la información de los proyectos.</w:t>
      </w:r>
    </w:p>
    <w:p w:rsidR="00EE4296" w:rsidRPr="00EE4296" w:rsidRDefault="00EE4296" w:rsidP="00EE4296">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eastAsia="es-ES"/>
        </w:rPr>
      </w:pPr>
      <w:r w:rsidRPr="00EE4296">
        <w:rPr>
          <w:rFonts w:asciiTheme="minorHAnsi" w:eastAsia="Times New Roman" w:hAnsiTheme="minorHAnsi" w:cstheme="minorHAnsi"/>
          <w:sz w:val="18"/>
          <w:szCs w:val="18"/>
          <w:u w:val="single"/>
          <w:lang w:eastAsia="es-ES"/>
        </w:rPr>
        <w:t>Facilitar información según lo solicitado para sesión de Consejo Regional y de acuerdo a las necesidades que se puede presentar por emergencia y otras.</w:t>
      </w:r>
    </w:p>
    <w:p w:rsidR="00EE4296" w:rsidRPr="00EE4296" w:rsidRDefault="00EE4296" w:rsidP="00EE4296">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eastAsia="es-ES"/>
        </w:rPr>
      </w:pPr>
      <w:r w:rsidRPr="00EE4296">
        <w:rPr>
          <w:rFonts w:asciiTheme="minorHAnsi" w:eastAsia="Times New Roman" w:hAnsiTheme="minorHAnsi" w:cstheme="minorHAnsi"/>
          <w:sz w:val="18"/>
          <w:szCs w:val="18"/>
          <w:u w:val="single"/>
          <w:lang w:eastAsia="es-ES"/>
        </w:rPr>
        <w:t>Realizar el seguimiento del registro de información de los proyectos en la fase de ejecución física en el INFOOBRAS.</w:t>
      </w:r>
    </w:p>
    <w:p w:rsidR="00EE4296" w:rsidRPr="00EE4296" w:rsidRDefault="00EE4296" w:rsidP="00EE4296">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eastAsia="es-ES"/>
        </w:rPr>
      </w:pPr>
      <w:r w:rsidRPr="00EE4296">
        <w:rPr>
          <w:rFonts w:asciiTheme="minorHAnsi" w:eastAsia="Times New Roman" w:hAnsiTheme="minorHAnsi" w:cstheme="minorHAnsi"/>
          <w:sz w:val="18"/>
          <w:szCs w:val="18"/>
          <w:u w:val="single"/>
          <w:lang w:eastAsia="es-ES"/>
        </w:rPr>
        <w:t>Ejecutar el monitoreo de los proyectos de Inversión Pública programados y ejecutados durante el año 2019 para contar información y tomar decisiones.</w:t>
      </w:r>
    </w:p>
    <w:p w:rsidR="00EE4296" w:rsidRPr="00EE4296" w:rsidRDefault="00EE4296" w:rsidP="00EE4296">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eastAsia="es-ES"/>
        </w:rPr>
      </w:pPr>
      <w:r w:rsidRPr="00EE4296">
        <w:rPr>
          <w:rFonts w:asciiTheme="minorHAnsi" w:eastAsia="Times New Roman" w:hAnsiTheme="minorHAnsi" w:cstheme="minorHAnsi"/>
          <w:sz w:val="18"/>
          <w:szCs w:val="18"/>
          <w:u w:val="single"/>
          <w:lang w:eastAsia="es-ES"/>
        </w:rPr>
        <w:t>Otras funciones asignadas por la jefatura inmediata, relacionadas a la misión del puesto/órgano.</w:t>
      </w:r>
    </w:p>
    <w:p w:rsidR="000A221F" w:rsidRPr="00A2727B" w:rsidRDefault="000A221F"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A221F" w:rsidRPr="00FC4281" w:rsidRDefault="000A221F" w:rsidP="000A221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E4296" w:rsidRDefault="00EE4296" w:rsidP="000A221F">
      <w:pPr>
        <w:spacing w:after="0" w:line="240" w:lineRule="auto"/>
        <w:jc w:val="both"/>
        <w:rPr>
          <w:rFonts w:asciiTheme="minorHAnsi" w:eastAsia="Times New Roman" w:hAnsiTheme="minorHAnsi" w:cstheme="minorHAnsi"/>
          <w:sz w:val="18"/>
          <w:szCs w:val="18"/>
          <w:lang w:val="es-ES" w:eastAsia="es-ES"/>
        </w:rPr>
      </w:pPr>
      <w:r w:rsidRPr="00EE4296">
        <w:rPr>
          <w:rFonts w:asciiTheme="minorHAnsi" w:eastAsia="Times New Roman" w:hAnsiTheme="minorHAnsi" w:cstheme="minorHAnsi"/>
          <w:sz w:val="18"/>
          <w:szCs w:val="18"/>
          <w:lang w:val="es-ES" w:eastAsia="es-ES"/>
        </w:rPr>
        <w:t>Todos los órganos/unidades orgánicas de la entidad.</w:t>
      </w:r>
    </w:p>
    <w:p w:rsidR="000A221F" w:rsidRPr="00FC4281" w:rsidRDefault="000A221F" w:rsidP="000A221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A221F" w:rsidRDefault="00EE4296" w:rsidP="000A221F">
      <w:pPr>
        <w:spacing w:after="0" w:line="240" w:lineRule="auto"/>
        <w:jc w:val="both"/>
        <w:rPr>
          <w:rFonts w:asciiTheme="minorHAnsi" w:eastAsia="Times New Roman" w:hAnsiTheme="minorHAnsi" w:cstheme="minorHAnsi"/>
          <w:sz w:val="18"/>
          <w:szCs w:val="18"/>
          <w:lang w:val="es-ES" w:eastAsia="es-ES"/>
        </w:rPr>
      </w:pPr>
      <w:r w:rsidRPr="00EE4296">
        <w:rPr>
          <w:rFonts w:asciiTheme="minorHAnsi" w:eastAsia="Times New Roman" w:hAnsiTheme="minorHAnsi" w:cstheme="minorHAnsi"/>
          <w:sz w:val="18"/>
          <w:szCs w:val="18"/>
          <w:lang w:val="es-ES" w:eastAsia="es-ES"/>
        </w:rPr>
        <w:t>Sub gerencias regionales de las  provincias de Huancavelica</w:t>
      </w:r>
    </w:p>
    <w:p w:rsidR="000A221F" w:rsidRPr="000E18D2" w:rsidRDefault="000A221F" w:rsidP="000A221F">
      <w:pPr>
        <w:spacing w:after="0" w:line="240" w:lineRule="auto"/>
        <w:jc w:val="both"/>
        <w:rPr>
          <w:rFonts w:asciiTheme="minorHAnsi" w:eastAsia="Times New Roman" w:hAnsiTheme="minorHAnsi" w:cstheme="minorHAnsi"/>
          <w:sz w:val="18"/>
          <w:szCs w:val="18"/>
          <w:lang w:val="es-ES" w:eastAsia="es-ES"/>
        </w:rPr>
      </w:pPr>
    </w:p>
    <w:p w:rsidR="000A221F" w:rsidRPr="001956F6" w:rsidRDefault="000A221F" w:rsidP="000A221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A221F" w:rsidRDefault="000A221F" w:rsidP="000A221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A221F" w:rsidRPr="00325007" w:rsidTr="000A221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A221F" w:rsidRPr="00325007" w:rsidTr="000A221F">
        <w:trPr>
          <w:trHeight w:val="146"/>
          <w:jc w:val="center"/>
        </w:trPr>
        <w:tc>
          <w:tcPr>
            <w:tcW w:w="186" w:type="dxa"/>
            <w:tcBorders>
              <w:top w:val="nil"/>
              <w:left w:val="single" w:sz="4" w:space="0" w:color="A6A6A6"/>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EE4296" w:rsidP="000A221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A221F" w:rsidRPr="00473CA6" w:rsidRDefault="000A221F" w:rsidP="000A221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325007" w:rsidRDefault="00EE4296" w:rsidP="000A221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0A221F" w:rsidRPr="00325007" w:rsidRDefault="000A221F" w:rsidP="000A221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325007" w:rsidRDefault="000A221F" w:rsidP="000A221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146"/>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354"/>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2F4DA5EA" wp14:editId="50E2D900">
                      <wp:simplePos x="0" y="0"/>
                      <wp:positionH relativeFrom="column">
                        <wp:posOffset>40005</wp:posOffset>
                      </wp:positionH>
                      <wp:positionV relativeFrom="paragraph">
                        <wp:posOffset>106680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Pr="0084244B" w:rsidRDefault="00EE4296" w:rsidP="000A221F">
                                  <w:pPr>
                                    <w:jc w:val="center"/>
                                    <w:rPr>
                                      <w:rFonts w:asciiTheme="minorHAnsi" w:hAnsiTheme="minorHAnsi" w:cstheme="minorHAnsi"/>
                                      <w:sz w:val="18"/>
                                      <w:szCs w:val="18"/>
                                    </w:rPr>
                                  </w:pPr>
                                  <w:r>
                                    <w:rPr>
                                      <w:rFonts w:asciiTheme="minorHAnsi" w:hAnsiTheme="minorHAnsi" w:cstheme="minorHAnsi"/>
                                      <w:sz w:val="18"/>
                                      <w:szCs w:val="18"/>
                                    </w:rPr>
                                    <w:t>Ingeniería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DA5EA" id="Rectángulo 5" o:spid="_x0000_s1032" style="position:absolute;margin-left:3.15pt;margin-top:8.4pt;width:211.5pt;height:4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nmFo/IsCAABmBQAADgAAAAAAAAAAAAAAAAAuAgAAZHJzL2Uyb0RvYy54bWxQSwECLQAUAAYA&#10;CAAAACEAuH9vAtwAAAAIAQAADwAAAAAAAAAAAAAAAADlBAAAZHJzL2Rvd25yZXYueG1sUEsFBgAA&#10;AAAEAAQA8wAAAO4FAAAAAA==&#10;" fillcolor="white [3201]" strokecolor="black [3213]" strokeweight="1pt">
                      <v:textbox>
                        <w:txbxContent>
                          <w:p w:rsidR="000A221F" w:rsidRPr="0084244B" w:rsidRDefault="00EE4296" w:rsidP="000A221F">
                            <w:pPr>
                              <w:jc w:val="center"/>
                              <w:rPr>
                                <w:rFonts w:asciiTheme="minorHAnsi" w:hAnsiTheme="minorHAnsi" w:cstheme="minorHAnsi"/>
                                <w:sz w:val="18"/>
                                <w:szCs w:val="18"/>
                              </w:rPr>
                            </w:pPr>
                            <w:r>
                              <w:rPr>
                                <w:rFonts w:asciiTheme="minorHAnsi" w:hAnsiTheme="minorHAnsi" w:cstheme="minorHAnsi"/>
                                <w:sz w:val="18"/>
                                <w:szCs w:val="18"/>
                              </w:rPr>
                              <w:t>Ingeniería civil</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A221F" w:rsidRPr="00325007" w:rsidTr="000A221F">
        <w:trPr>
          <w:trHeight w:val="146"/>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r>
      <w:tr w:rsidR="000A221F" w:rsidRPr="00325007" w:rsidTr="000A221F">
        <w:trPr>
          <w:trHeight w:val="354"/>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A221F" w:rsidRPr="00473CA6" w:rsidRDefault="000A221F" w:rsidP="000A221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325007" w:rsidRDefault="00EE4296" w:rsidP="000A221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0A221F"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A221F" w:rsidRPr="00325007" w:rsidRDefault="000A221F" w:rsidP="000A221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325007" w:rsidRDefault="000A221F" w:rsidP="000A221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75"/>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354"/>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A221F" w:rsidRPr="00325007" w:rsidRDefault="000A221F" w:rsidP="000A221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75"/>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29ABAA6C" wp14:editId="39B5A769">
                      <wp:simplePos x="0" y="0"/>
                      <wp:positionH relativeFrom="column">
                        <wp:posOffset>-762000</wp:posOffset>
                      </wp:positionH>
                      <wp:positionV relativeFrom="paragraph">
                        <wp:posOffset>58420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Pr="0084244B" w:rsidRDefault="000A221F" w:rsidP="000A221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BAA6C" id="Rectángulo 16" o:spid="_x0000_s1033" style="position:absolute;margin-left:-60pt;margin-top:4.6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ybiw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PjGfJuLAgAAaAUAAA4AAAAAAAAAAAAAAAAALgIAAGRycy9lMm9Eb2MueG1sUEsBAi0AFAAG&#10;AAgAAAAhACa2V6ndAAAACgEAAA8AAAAAAAAAAAAAAAAA5QQAAGRycy9kb3ducmV2LnhtbFBLBQYA&#10;AAAABAAEAPMAAADvBQAAAAA=&#10;" fillcolor="white [3201]" strokecolor="black [3213]" strokeweight="1pt">
                      <v:textbox>
                        <w:txbxContent>
                          <w:p w:rsidR="000A221F" w:rsidRPr="0084244B" w:rsidRDefault="000A221F" w:rsidP="000A221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296"/>
          <w:jc w:val="center"/>
        </w:trPr>
        <w:tc>
          <w:tcPr>
            <w:tcW w:w="186" w:type="dxa"/>
            <w:tcBorders>
              <w:top w:val="nil"/>
              <w:left w:val="single" w:sz="4" w:space="0" w:color="808080"/>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354"/>
          <w:jc w:val="center"/>
        </w:trPr>
        <w:tc>
          <w:tcPr>
            <w:tcW w:w="186" w:type="dxa"/>
            <w:tcBorders>
              <w:top w:val="nil"/>
              <w:left w:val="single" w:sz="4" w:space="0" w:color="808080"/>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75"/>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354"/>
          <w:jc w:val="center"/>
        </w:trPr>
        <w:tc>
          <w:tcPr>
            <w:tcW w:w="186" w:type="dxa"/>
            <w:tcBorders>
              <w:top w:val="nil"/>
              <w:left w:val="single" w:sz="4" w:space="0" w:color="808080"/>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75"/>
          <w:jc w:val="center"/>
        </w:trPr>
        <w:tc>
          <w:tcPr>
            <w:tcW w:w="186" w:type="dxa"/>
            <w:tcBorders>
              <w:top w:val="nil"/>
              <w:left w:val="single" w:sz="4" w:space="0" w:color="808080"/>
              <w:bottom w:val="nil"/>
              <w:right w:val="nil"/>
            </w:tcBorders>
            <w:shd w:val="clear" w:color="auto" w:fill="auto"/>
            <w:noWrap/>
            <w:vAlign w:val="center"/>
            <w:hideMark/>
          </w:tcPr>
          <w:p w:rsidR="000A221F" w:rsidRPr="00325007" w:rsidRDefault="000A221F" w:rsidP="000A221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221F" w:rsidRPr="00325007" w:rsidRDefault="00EE4296" w:rsidP="000A221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221F" w:rsidRPr="00473CA6" w:rsidRDefault="00EE4296" w:rsidP="000A221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1248" behindDoc="0" locked="0" layoutInCell="1" allowOverlap="1" wp14:anchorId="08E42723" wp14:editId="33BE21D6">
                      <wp:simplePos x="0" y="0"/>
                      <wp:positionH relativeFrom="column">
                        <wp:posOffset>-950595</wp:posOffset>
                      </wp:positionH>
                      <wp:positionV relativeFrom="paragraph">
                        <wp:posOffset>57150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Pr="0084244B" w:rsidRDefault="000A221F" w:rsidP="000A221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2723" id="Rectángulo 17" o:spid="_x0000_s1034" style="position:absolute;margin-left:-74.85pt;margin-top:4.5pt;width:211.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8p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yIFln4WUG+xJzx0wxIcv1NYlnsW4hPzOB1Y&#10;SZz4+IiH1NBUFPoXJSvwP479J3lsWuRS0uC0VTR8XzMvKNFfLLbzZXl6msYzE6dn52Mk/CFnccix&#10;a3MDWOUSd4vj+Znko949pQfzhothnqwii1mOtivKo98RN7HbArhauJjPsxiOpGPx3r44nsBTnlPb&#10;vbZvzLu+NyN29QPsJpNN37VoJ5s0LczXEaTK/bvPa18BHOc8Af3qSfvikM5S+wU5+w0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IHOLymLAgAAaAUAAA4AAAAAAAAAAAAAAAAALgIAAGRycy9lMm9Eb2MueG1sUEsBAi0A&#10;FAAGAAgAAAAhAIhRBQzgAAAACgEAAA8AAAAAAAAAAAAAAAAA5QQAAGRycy9kb3ducmV2LnhtbFBL&#10;BQYAAAAABAAEAPMAAADyBQAAAAA=&#10;" fillcolor="white [3201]" strokecolor="black [3213]" strokeweight="1pt">
                      <v:textbox>
                        <w:txbxContent>
                          <w:p w:rsidR="000A221F" w:rsidRPr="0084244B" w:rsidRDefault="000A221F" w:rsidP="000A221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221F" w:rsidRPr="00473CA6" w:rsidRDefault="000A221F" w:rsidP="000A221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296"/>
          <w:jc w:val="center"/>
        </w:trPr>
        <w:tc>
          <w:tcPr>
            <w:tcW w:w="186" w:type="dxa"/>
            <w:tcBorders>
              <w:top w:val="nil"/>
              <w:left w:val="single" w:sz="4" w:space="0" w:color="808080"/>
              <w:bottom w:val="nil"/>
              <w:right w:val="nil"/>
            </w:tcBorders>
            <w:shd w:val="clear" w:color="auto" w:fill="auto"/>
            <w:noWrap/>
            <w:vAlign w:val="bottom"/>
            <w:hideMark/>
          </w:tcPr>
          <w:p w:rsidR="000A221F" w:rsidRPr="00325007" w:rsidRDefault="000A221F" w:rsidP="000A221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A221F" w:rsidRPr="00325007" w:rsidRDefault="000A221F" w:rsidP="000A221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A221F" w:rsidRPr="00473CA6" w:rsidRDefault="000A221F" w:rsidP="000A221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A221F" w:rsidRPr="00473CA6" w:rsidRDefault="000A221F" w:rsidP="000A221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A221F" w:rsidRPr="00473CA6" w:rsidRDefault="000A221F" w:rsidP="000A221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221F" w:rsidRPr="00473CA6" w:rsidRDefault="000A221F" w:rsidP="000A221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354"/>
          <w:jc w:val="center"/>
        </w:trPr>
        <w:tc>
          <w:tcPr>
            <w:tcW w:w="186" w:type="dxa"/>
            <w:tcBorders>
              <w:top w:val="nil"/>
              <w:left w:val="single" w:sz="4" w:space="0" w:color="808080"/>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A221F" w:rsidRPr="00325007" w:rsidRDefault="000A221F" w:rsidP="000A221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221F" w:rsidRPr="00325007" w:rsidRDefault="000A221F" w:rsidP="000A221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A221F" w:rsidRPr="00325007" w:rsidTr="000A221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A221F" w:rsidRPr="00325007" w:rsidRDefault="000A221F" w:rsidP="000A221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A221F" w:rsidRPr="00325007" w:rsidRDefault="000A221F" w:rsidP="000A221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A221F" w:rsidRPr="00325007" w:rsidRDefault="000A221F" w:rsidP="000A221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A221F" w:rsidRPr="009E40F1" w:rsidRDefault="000A221F"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A221F" w:rsidRPr="00F72AD5" w:rsidRDefault="000A221F" w:rsidP="000A221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A221F" w:rsidTr="000A221F">
        <w:tc>
          <w:tcPr>
            <w:tcW w:w="8828" w:type="dxa"/>
          </w:tcPr>
          <w:p w:rsidR="000A221F" w:rsidRPr="001A1DB2" w:rsidRDefault="00EE4296" w:rsidP="000A221F">
            <w:pPr>
              <w:spacing w:after="0" w:line="240" w:lineRule="auto"/>
              <w:rPr>
                <w:rFonts w:asciiTheme="minorHAnsi" w:eastAsia="Times New Roman" w:hAnsiTheme="minorHAnsi" w:cstheme="minorHAnsi"/>
                <w:sz w:val="18"/>
                <w:szCs w:val="18"/>
                <w:lang w:val="es-ES" w:eastAsia="es-ES"/>
              </w:rPr>
            </w:pPr>
            <w:r w:rsidRPr="00EE4296">
              <w:rPr>
                <w:rFonts w:asciiTheme="minorHAnsi" w:eastAsia="Times New Roman" w:hAnsiTheme="minorHAnsi" w:cstheme="minorHAnsi"/>
                <w:sz w:val="18"/>
                <w:szCs w:val="18"/>
                <w:lang w:val="es-ES" w:eastAsia="es-ES"/>
              </w:rPr>
              <w:t>Sistema nacional de programación multianual y gestión de inversiones invierte Perú, residencia, supervisión, seguridad y liquidación de obras públicas.</w:t>
            </w:r>
          </w:p>
        </w:tc>
      </w:tr>
    </w:tbl>
    <w:p w:rsidR="000A221F" w:rsidRDefault="000A221F" w:rsidP="000A221F">
      <w:pPr>
        <w:spacing w:after="0" w:line="240" w:lineRule="auto"/>
        <w:rPr>
          <w:rFonts w:asciiTheme="minorHAnsi" w:eastAsia="Times New Roman" w:hAnsiTheme="minorHAnsi" w:cstheme="minorHAnsi"/>
          <w:sz w:val="18"/>
          <w:szCs w:val="18"/>
          <w:lang w:val="es-ES" w:eastAsia="es-ES"/>
        </w:rPr>
      </w:pPr>
    </w:p>
    <w:p w:rsidR="000A221F" w:rsidRDefault="000A221F" w:rsidP="000A221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A221F" w:rsidTr="000A221F">
        <w:tc>
          <w:tcPr>
            <w:tcW w:w="8828" w:type="dxa"/>
          </w:tcPr>
          <w:p w:rsidR="000A221F" w:rsidRPr="001A1DB2" w:rsidRDefault="007E2397" w:rsidP="000A221F">
            <w:pPr>
              <w:spacing w:after="0" w:line="240" w:lineRule="auto"/>
              <w:jc w:val="both"/>
              <w:rPr>
                <w:rFonts w:asciiTheme="minorHAnsi" w:eastAsia="Times New Roman" w:hAnsiTheme="minorHAnsi" w:cstheme="minorHAnsi"/>
                <w:sz w:val="18"/>
                <w:szCs w:val="18"/>
                <w:lang w:val="es-ES" w:eastAsia="es-ES"/>
              </w:rPr>
            </w:pPr>
            <w:r w:rsidRPr="007E2397">
              <w:rPr>
                <w:rFonts w:asciiTheme="minorHAnsi" w:eastAsia="Times New Roman" w:hAnsiTheme="minorHAnsi" w:cstheme="minorHAnsi"/>
                <w:sz w:val="18"/>
                <w:szCs w:val="18"/>
                <w:lang w:val="es-ES" w:eastAsia="es-ES"/>
              </w:rPr>
              <w:t>Curso del sistema nacional de programación multianual y gestión de inversiones invierte Perú, curso de especialización de residencia, supervisión, seguridad y liquidación de obras públicas, especialización en elaboración de expedientes técnicos, valorización y liquidación de obras), especialización en fiscalización SSOMA (seguridad, salud ocupacional y medio ambiente).</w:t>
            </w:r>
          </w:p>
        </w:tc>
      </w:tr>
    </w:tbl>
    <w:p w:rsidR="000A221F" w:rsidRDefault="000A221F" w:rsidP="000A221F">
      <w:pPr>
        <w:spacing w:after="0" w:line="240" w:lineRule="auto"/>
        <w:rPr>
          <w:rFonts w:asciiTheme="minorHAnsi" w:eastAsia="Times New Roman" w:hAnsiTheme="minorHAnsi" w:cstheme="minorHAnsi"/>
          <w:b/>
          <w:sz w:val="18"/>
          <w:szCs w:val="18"/>
          <w:lang w:val="es-ES" w:eastAsia="es-ES"/>
        </w:rPr>
      </w:pPr>
    </w:p>
    <w:p w:rsidR="000A221F" w:rsidRPr="002D51B7" w:rsidRDefault="000A221F" w:rsidP="000A221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A221F" w:rsidTr="000A221F">
        <w:tc>
          <w:tcPr>
            <w:tcW w:w="1023" w:type="dxa"/>
            <w:vMerge w:val="restart"/>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731"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97"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11" w:type="dxa"/>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r>
      <w:tr w:rsidR="000A221F" w:rsidTr="000A221F">
        <w:tc>
          <w:tcPr>
            <w:tcW w:w="1023" w:type="dxa"/>
            <w:vMerge/>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790"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A221F" w:rsidRPr="00024A8D" w:rsidRDefault="000A221F" w:rsidP="000A221F">
            <w:pPr>
              <w:spacing w:after="0" w:line="240" w:lineRule="auto"/>
              <w:rPr>
                <w:rFonts w:asciiTheme="minorHAnsi" w:eastAsia="Times New Roman" w:hAnsiTheme="minorHAnsi" w:cstheme="minorHAnsi"/>
                <w:sz w:val="15"/>
                <w:szCs w:val="15"/>
                <w:lang w:val="es-ES" w:eastAsia="es-ES"/>
              </w:rPr>
            </w:pPr>
          </w:p>
        </w:tc>
        <w:tc>
          <w:tcPr>
            <w:tcW w:w="850"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A221F" w:rsidRPr="00024A8D" w:rsidRDefault="000A221F" w:rsidP="000A221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E2397" w:rsidTr="000A221F">
        <w:tc>
          <w:tcPr>
            <w:tcW w:w="1023"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E2397" w:rsidRPr="00F00C4B" w:rsidRDefault="007E2397" w:rsidP="007E239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E2397" w:rsidRPr="00F00C4B" w:rsidRDefault="007E2397" w:rsidP="007E239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E2397" w:rsidRPr="00024A8D" w:rsidRDefault="007E2397" w:rsidP="007E239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1168"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E2397" w:rsidRPr="00CB4BDA" w:rsidRDefault="007E2397" w:rsidP="007E239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E2397" w:rsidRPr="00571BCD" w:rsidRDefault="007E2397" w:rsidP="007E239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811" w:type="dxa"/>
          </w:tcPr>
          <w:p w:rsidR="007E2397" w:rsidRDefault="007E2397" w:rsidP="007E2397">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7E2397" w:rsidRPr="00D72BCA" w:rsidRDefault="007E2397" w:rsidP="007E2397">
            <w:pPr>
              <w:spacing w:after="0" w:line="240" w:lineRule="auto"/>
              <w:jc w:val="center"/>
              <w:rPr>
                <w:rFonts w:asciiTheme="minorHAnsi" w:eastAsia="Times New Roman" w:hAnsiTheme="minorHAnsi" w:cstheme="minorHAnsi"/>
                <w:sz w:val="18"/>
                <w:szCs w:val="18"/>
                <w:lang w:val="es-ES" w:eastAsia="es-ES"/>
              </w:rPr>
            </w:pPr>
          </w:p>
        </w:tc>
      </w:tr>
      <w:tr w:rsidR="007E2397" w:rsidTr="000A221F">
        <w:tc>
          <w:tcPr>
            <w:tcW w:w="1023"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E2397" w:rsidRPr="00F00C4B" w:rsidRDefault="007E2397" w:rsidP="007E2397">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E2397" w:rsidRPr="00F00C4B" w:rsidRDefault="007E2397" w:rsidP="007E2397">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7E2397" w:rsidRPr="00024A8D" w:rsidRDefault="007E2397" w:rsidP="007E239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E2397" w:rsidRPr="00A973E4" w:rsidRDefault="007E2397" w:rsidP="007E2397">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E2397" w:rsidRPr="00CB4BDA" w:rsidRDefault="007E2397" w:rsidP="007E239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E2397" w:rsidRPr="00571BCD" w:rsidRDefault="007E2397" w:rsidP="007E239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811"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r>
      <w:tr w:rsidR="007E2397" w:rsidTr="000A221F">
        <w:tc>
          <w:tcPr>
            <w:tcW w:w="1023"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E2397" w:rsidRPr="00F00C4B" w:rsidRDefault="007E2397" w:rsidP="007E239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E2397" w:rsidRPr="00F00C4B" w:rsidRDefault="007E2397" w:rsidP="007E239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E2397" w:rsidRPr="00024A8D" w:rsidRDefault="007E2397" w:rsidP="007E239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1168"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E2397" w:rsidRPr="00CB4BDA" w:rsidRDefault="007E2397" w:rsidP="007E239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897"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811"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r>
      <w:tr w:rsidR="007E2397" w:rsidTr="000A221F">
        <w:tc>
          <w:tcPr>
            <w:tcW w:w="1023"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E2397" w:rsidRPr="00F00C4B" w:rsidRDefault="007E2397" w:rsidP="007E239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900"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850"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1168"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E2397" w:rsidRPr="00CB4BDA" w:rsidRDefault="007E2397" w:rsidP="007E239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897"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811"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r>
      <w:tr w:rsidR="007E2397" w:rsidRPr="00A47612" w:rsidTr="000A221F">
        <w:tc>
          <w:tcPr>
            <w:tcW w:w="1023" w:type="dxa"/>
          </w:tcPr>
          <w:p w:rsidR="007E2397" w:rsidRPr="00A47612" w:rsidRDefault="007E2397" w:rsidP="007E239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E2397" w:rsidRPr="00F00C4B" w:rsidRDefault="007E2397" w:rsidP="007E2397">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E2397" w:rsidRPr="00A47612" w:rsidRDefault="007E2397" w:rsidP="007E2397">
            <w:pPr>
              <w:spacing w:after="0" w:line="240" w:lineRule="auto"/>
              <w:rPr>
                <w:rFonts w:asciiTheme="minorHAnsi" w:eastAsia="Times New Roman" w:hAnsiTheme="minorHAnsi" w:cstheme="minorHAnsi"/>
                <w:sz w:val="16"/>
                <w:szCs w:val="16"/>
                <w:lang w:val="es-ES" w:eastAsia="es-ES"/>
              </w:rPr>
            </w:pPr>
          </w:p>
        </w:tc>
        <w:tc>
          <w:tcPr>
            <w:tcW w:w="900" w:type="dxa"/>
          </w:tcPr>
          <w:p w:rsidR="007E2397" w:rsidRPr="00A47612" w:rsidRDefault="007E2397" w:rsidP="007E2397">
            <w:pPr>
              <w:spacing w:after="0" w:line="240" w:lineRule="auto"/>
              <w:rPr>
                <w:rFonts w:asciiTheme="minorHAnsi" w:eastAsia="Times New Roman" w:hAnsiTheme="minorHAnsi" w:cstheme="minorHAnsi"/>
                <w:sz w:val="16"/>
                <w:szCs w:val="16"/>
                <w:lang w:val="es-ES" w:eastAsia="es-ES"/>
              </w:rPr>
            </w:pPr>
          </w:p>
        </w:tc>
        <w:tc>
          <w:tcPr>
            <w:tcW w:w="850" w:type="dxa"/>
          </w:tcPr>
          <w:p w:rsidR="007E2397" w:rsidRPr="00A47612" w:rsidRDefault="007E2397" w:rsidP="007E239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E2397" w:rsidRPr="00A47612" w:rsidRDefault="007E2397" w:rsidP="007E239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E2397" w:rsidRPr="00A47612" w:rsidRDefault="007E2397" w:rsidP="007E2397">
            <w:pPr>
              <w:spacing w:after="0" w:line="240" w:lineRule="auto"/>
              <w:rPr>
                <w:rFonts w:asciiTheme="minorHAnsi" w:eastAsia="Times New Roman" w:hAnsiTheme="minorHAnsi" w:cstheme="minorHAnsi"/>
                <w:sz w:val="16"/>
                <w:szCs w:val="16"/>
                <w:lang w:val="es-ES" w:eastAsia="es-ES"/>
              </w:rPr>
            </w:pPr>
          </w:p>
        </w:tc>
      </w:tr>
      <w:tr w:rsidR="007E2397" w:rsidTr="000A221F">
        <w:tc>
          <w:tcPr>
            <w:tcW w:w="1023"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E2397" w:rsidRPr="00F00C4B" w:rsidRDefault="007E2397" w:rsidP="007E239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900"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850" w:type="dxa"/>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1168" w:type="dxa"/>
            <w:vMerge/>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E2397" w:rsidRPr="00024A8D" w:rsidRDefault="007E2397" w:rsidP="007E2397">
            <w:pPr>
              <w:spacing w:after="0" w:line="240" w:lineRule="auto"/>
              <w:rPr>
                <w:rFonts w:asciiTheme="minorHAnsi" w:eastAsia="Times New Roman" w:hAnsiTheme="minorHAnsi" w:cstheme="minorHAnsi"/>
                <w:sz w:val="15"/>
                <w:szCs w:val="15"/>
                <w:lang w:val="es-ES" w:eastAsia="es-ES"/>
              </w:rPr>
            </w:pPr>
          </w:p>
        </w:tc>
      </w:tr>
    </w:tbl>
    <w:p w:rsidR="000A221F" w:rsidRPr="002E72E2" w:rsidRDefault="000A221F" w:rsidP="000A221F">
      <w:pPr>
        <w:spacing w:after="0" w:line="240" w:lineRule="auto"/>
        <w:rPr>
          <w:rFonts w:asciiTheme="minorHAnsi" w:eastAsia="Times New Roman" w:hAnsiTheme="minorHAnsi" w:cstheme="minorHAnsi"/>
          <w:b/>
          <w:sz w:val="18"/>
          <w:szCs w:val="18"/>
          <w:lang w:val="es-ES" w:eastAsia="es-ES"/>
        </w:rPr>
      </w:pPr>
    </w:p>
    <w:p w:rsidR="000A221F" w:rsidRPr="002E72E2" w:rsidRDefault="000A221F"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A221F" w:rsidRPr="002E72E2" w:rsidRDefault="000A221F" w:rsidP="000A221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A221F" w:rsidRPr="002E72E2" w:rsidRDefault="000A221F" w:rsidP="000A221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0A221F" w:rsidTr="000A221F">
        <w:trPr>
          <w:jc w:val="center"/>
        </w:trPr>
        <w:tc>
          <w:tcPr>
            <w:tcW w:w="8828" w:type="dxa"/>
          </w:tcPr>
          <w:p w:rsidR="000A221F" w:rsidRDefault="007E2397"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A221F" w:rsidRDefault="000A221F" w:rsidP="000A221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A221F" w:rsidRPr="002E72E2" w:rsidRDefault="000A221F" w:rsidP="000A221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0A221F" w:rsidTr="000A221F">
        <w:trPr>
          <w:jc w:val="center"/>
        </w:trPr>
        <w:tc>
          <w:tcPr>
            <w:tcW w:w="8828" w:type="dxa"/>
          </w:tcPr>
          <w:p w:rsidR="000A221F" w:rsidRDefault="007E2397"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0A221F">
              <w:rPr>
                <w:rFonts w:asciiTheme="minorHAnsi" w:eastAsia="Times New Roman" w:hAnsiTheme="minorHAnsi" w:cstheme="minorHAnsi"/>
                <w:sz w:val="18"/>
                <w:szCs w:val="18"/>
                <w:lang w:val="es-ES" w:eastAsia="es-ES"/>
              </w:rPr>
              <w:t xml:space="preserve"> </w:t>
            </w:r>
          </w:p>
        </w:tc>
      </w:tr>
    </w:tbl>
    <w:p w:rsidR="000A221F" w:rsidRPr="002E72E2" w:rsidRDefault="000A221F" w:rsidP="000A221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0A221F" w:rsidTr="000A221F">
        <w:trPr>
          <w:jc w:val="center"/>
        </w:trPr>
        <w:tc>
          <w:tcPr>
            <w:tcW w:w="8828" w:type="dxa"/>
          </w:tcPr>
          <w:p w:rsidR="000A221F" w:rsidRDefault="007E2397"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0A221F">
              <w:rPr>
                <w:rFonts w:asciiTheme="minorHAnsi" w:eastAsia="Times New Roman" w:hAnsiTheme="minorHAnsi" w:cstheme="minorHAnsi"/>
                <w:sz w:val="18"/>
                <w:szCs w:val="18"/>
                <w:lang w:val="es-ES" w:eastAsia="es-ES"/>
              </w:rPr>
              <w:t xml:space="preserve"> </w:t>
            </w:r>
          </w:p>
        </w:tc>
      </w:tr>
    </w:tbl>
    <w:p w:rsidR="000A221F" w:rsidRDefault="000A221F" w:rsidP="000A221F">
      <w:pPr>
        <w:spacing w:after="0" w:line="240" w:lineRule="auto"/>
        <w:rPr>
          <w:rFonts w:asciiTheme="minorHAnsi" w:eastAsia="Times New Roman" w:hAnsiTheme="minorHAnsi" w:cstheme="minorHAnsi"/>
          <w:sz w:val="18"/>
          <w:szCs w:val="18"/>
          <w:lang w:eastAsia="es-ES"/>
        </w:rPr>
      </w:pPr>
    </w:p>
    <w:p w:rsidR="000A221F" w:rsidRDefault="000A221F" w:rsidP="000A221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A221F" w:rsidRPr="002E72E2" w:rsidRDefault="000A221F" w:rsidP="000A221F">
      <w:pPr>
        <w:spacing w:after="0" w:line="240" w:lineRule="auto"/>
        <w:rPr>
          <w:rFonts w:asciiTheme="minorHAnsi" w:eastAsia="Times New Roman" w:hAnsiTheme="minorHAnsi" w:cstheme="minorHAnsi"/>
          <w:b/>
          <w:sz w:val="18"/>
          <w:szCs w:val="18"/>
          <w:lang w:eastAsia="es-ES"/>
        </w:rPr>
      </w:pPr>
    </w:p>
    <w:p w:rsidR="000A221F" w:rsidRPr="00A53A5F" w:rsidRDefault="000A221F" w:rsidP="000A221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2024EA75" wp14:editId="43434A91">
                <wp:simplePos x="0" y="0"/>
                <wp:positionH relativeFrom="column">
                  <wp:posOffset>510540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3973C" id="Rectángulo 18" o:spid="_x0000_s1026" style="position:absolute;margin-left:40.2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KRfQ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0h2Sk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07908222" wp14:editId="4DDD0394">
                <wp:simplePos x="0" y="0"/>
                <wp:positionH relativeFrom="column">
                  <wp:posOffset>2548890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Default="000A221F" w:rsidP="000A22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08222" id="Rectángulo 19" o:spid="_x0000_s1035" style="position:absolute;margin-left:200.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j+j6EYcCAABnBQAADgAAAAAAAAAAAAAAAAAuAgAAZHJzL2Uyb0RvYy54bWxQSwECLQAUAAYACAAA&#10;ACEALT4kIN0AAAAIAQAADwAAAAAAAAAAAAAAAADhBAAAZHJzL2Rvd25yZXYueG1sUEsFBgAAAAAE&#10;AAQA8wAAAOsFAAAAAA==&#10;" fillcolor="white [3201]" strokecolor="black [3213]" strokeweight="1pt">
                <v:textbox>
                  <w:txbxContent>
                    <w:p w:rsidR="000A221F" w:rsidRDefault="000A221F" w:rsidP="000A221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32DF2B92" wp14:editId="36973B9C">
                <wp:simplePos x="0" y="0"/>
                <wp:positionH relativeFrom="column">
                  <wp:posOffset>1177290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21F" w:rsidRPr="00A53A5F" w:rsidRDefault="000A221F" w:rsidP="000A221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F2B92" id="Rectángulo 20" o:spid="_x0000_s1036" style="position:absolute;margin-left:92.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S&#10;6UJghwIAAGgFAAAOAAAAAAAAAAAAAAAAAC4CAABkcnMvZTJvRG9jLnhtbFBLAQItABQABgAIAAAA&#10;IQDG4AUg3AAAAAgBAAAPAAAAAAAAAAAAAAAAAOEEAABkcnMvZG93bnJldi54bWxQSwUGAAAAAAQA&#10;BADzAAAA6gUAAAAA&#10;" fillcolor="white [3201]" strokecolor="black [3213]" strokeweight="1pt">
                <v:textbox>
                  <w:txbxContent>
                    <w:p w:rsidR="000A221F" w:rsidRPr="00A53A5F" w:rsidRDefault="000A221F" w:rsidP="000A221F">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62D692A8" wp14:editId="5CC51FB4">
                <wp:simplePos x="0" y="0"/>
                <wp:positionH relativeFrom="column">
                  <wp:posOffset>1777365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2397" w:rsidRDefault="007E2397" w:rsidP="007E2397">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692A8" id="Rectángulo 21" o:spid="_x0000_s1037" style="position:absolute;margin-left:139.9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" fillcolor="white [3201]" strokecolor="black [3213]" strokeweight="1pt">
                <v:textbox>
                  <w:txbxContent>
                    <w:p w:rsidR="007E2397" w:rsidRDefault="007E2397" w:rsidP="007E2397">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115E3315" wp14:editId="65DA5550">
                <wp:simplePos x="0" y="0"/>
                <wp:positionH relativeFrom="column">
                  <wp:posOffset>3358515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217F7" id="Rectángulo 22" o:spid="_x0000_s1026" style="position:absolute;margin-left:264.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Rzyh/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0407D01B" wp14:editId="3AC760D1">
                <wp:simplePos x="0" y="0"/>
                <wp:positionH relativeFrom="column">
                  <wp:posOffset>4415790</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C252C" id="Rectángulo 23" o:spid="_x0000_s1026" style="position:absolute;margin-left:347.7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2w/IK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8416" behindDoc="0" locked="0" layoutInCell="1" allowOverlap="1" wp14:anchorId="0DDA16EF" wp14:editId="02AE7C9C">
                <wp:simplePos x="0" y="0"/>
                <wp:positionH relativeFrom="column">
                  <wp:posOffset>5187315</wp:posOffset>
                </wp:positionH>
                <wp:positionV relativeFrom="paragraph">
                  <wp:posOffset>7620</wp:posOffset>
                </wp:positionV>
                <wp:extent cx="228600" cy="22860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82D6E" id="Rectángulo 58" o:spid="_x0000_s1026" style="position:absolute;margin-left:408.45pt;margin-top:.6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Xb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2kzF2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A221F" w:rsidRPr="00A53A5F" w:rsidRDefault="000A221F" w:rsidP="000A221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lastRenderedPageBreak/>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A221F" w:rsidRDefault="000A221F" w:rsidP="000A221F">
      <w:pPr>
        <w:spacing w:after="0" w:line="240" w:lineRule="auto"/>
        <w:rPr>
          <w:rFonts w:asciiTheme="minorHAnsi" w:eastAsia="Times New Roman" w:hAnsiTheme="minorHAnsi" w:cstheme="minorHAnsi"/>
          <w:sz w:val="18"/>
          <w:szCs w:val="18"/>
          <w:lang w:val="es-ES" w:eastAsia="es-ES"/>
        </w:rPr>
      </w:pPr>
    </w:p>
    <w:p w:rsidR="000A221F" w:rsidRPr="00A47612" w:rsidRDefault="000A221F" w:rsidP="000A221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0A221F" w:rsidTr="000A221F">
        <w:trPr>
          <w:jc w:val="center"/>
        </w:trPr>
        <w:tc>
          <w:tcPr>
            <w:tcW w:w="8828" w:type="dxa"/>
          </w:tcPr>
          <w:p w:rsidR="000A221F" w:rsidRDefault="000A221F"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A221F" w:rsidRDefault="000A221F" w:rsidP="000A221F">
      <w:pPr>
        <w:spacing w:after="0" w:line="240" w:lineRule="auto"/>
        <w:rPr>
          <w:rFonts w:asciiTheme="minorHAnsi" w:eastAsia="Times New Roman" w:hAnsiTheme="minorHAnsi" w:cstheme="minorHAnsi"/>
          <w:sz w:val="18"/>
          <w:szCs w:val="18"/>
          <w:lang w:val="es-ES" w:eastAsia="es-ES"/>
        </w:rPr>
      </w:pPr>
    </w:p>
    <w:p w:rsidR="000A221F" w:rsidRDefault="000A221F"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0A221F" w:rsidTr="000A221F">
        <w:trPr>
          <w:jc w:val="center"/>
        </w:trPr>
        <w:tc>
          <w:tcPr>
            <w:tcW w:w="8828" w:type="dxa"/>
          </w:tcPr>
          <w:p w:rsidR="000A221F" w:rsidRPr="00D46459" w:rsidRDefault="007E2397" w:rsidP="000A221F">
            <w:pPr>
              <w:spacing w:after="0" w:line="240" w:lineRule="auto"/>
              <w:rPr>
                <w:rFonts w:asciiTheme="minorHAnsi" w:eastAsia="Times New Roman" w:hAnsiTheme="minorHAnsi" w:cstheme="minorHAnsi"/>
                <w:sz w:val="18"/>
                <w:szCs w:val="18"/>
                <w:lang w:val="es-ES" w:eastAsia="es-ES"/>
              </w:rPr>
            </w:pPr>
            <w:r w:rsidRPr="007E2397">
              <w:rPr>
                <w:rFonts w:asciiTheme="minorHAnsi" w:eastAsia="Times New Roman" w:hAnsiTheme="minorHAnsi" w:cstheme="minorHAnsi"/>
                <w:sz w:val="18"/>
                <w:szCs w:val="18"/>
                <w:lang w:val="es-ES" w:eastAsia="es-ES"/>
              </w:rPr>
              <w:t>Compromiso; Pro actividad, Responsabilidad y Trabajo en Equipo.</w:t>
            </w:r>
          </w:p>
        </w:tc>
      </w:tr>
    </w:tbl>
    <w:p w:rsidR="000A221F" w:rsidRPr="00363B72" w:rsidRDefault="000A221F" w:rsidP="000A221F">
      <w:pPr>
        <w:spacing w:after="0" w:line="240" w:lineRule="auto"/>
        <w:rPr>
          <w:rFonts w:asciiTheme="minorHAnsi" w:eastAsia="Times New Roman" w:hAnsiTheme="minorHAnsi" w:cstheme="minorHAnsi"/>
          <w:b/>
          <w:sz w:val="18"/>
          <w:szCs w:val="18"/>
          <w:lang w:eastAsia="es-ES"/>
        </w:rPr>
      </w:pPr>
    </w:p>
    <w:p w:rsidR="000A221F" w:rsidRDefault="000A221F" w:rsidP="000A221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0A221F" w:rsidTr="000A221F">
        <w:trPr>
          <w:jc w:val="center"/>
        </w:trPr>
        <w:tc>
          <w:tcPr>
            <w:tcW w:w="8828" w:type="dxa"/>
          </w:tcPr>
          <w:p w:rsidR="000A221F" w:rsidRPr="00A47612" w:rsidRDefault="007E2397" w:rsidP="000A22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B4F5D" w:rsidRDefault="00DB4F5D" w:rsidP="00DB4F5D">
      <w:pPr>
        <w:rPr>
          <w:rFonts w:asciiTheme="minorHAnsi" w:hAnsiTheme="minorHAnsi" w:cstheme="minorHAnsi"/>
        </w:rPr>
      </w:pPr>
    </w:p>
    <w:p w:rsidR="00DB4F5D" w:rsidRPr="00A7380E" w:rsidRDefault="00DB4F5D" w:rsidP="00DB4F5D">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DB4F5D" w:rsidRPr="00A7380E" w:rsidRDefault="00DB4F5D" w:rsidP="00DB4F5D">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DB4F5D" w:rsidRPr="00547E7C" w:rsidTr="000A221F">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B4F5D" w:rsidRPr="00547E7C" w:rsidRDefault="00DB4F5D" w:rsidP="000A221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B4F5D" w:rsidRPr="00547E7C" w:rsidRDefault="00DB4F5D" w:rsidP="000A221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B4F5D" w:rsidRPr="00547E7C" w:rsidRDefault="00DB4F5D" w:rsidP="000A221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DB4F5D" w:rsidRPr="00547E7C" w:rsidRDefault="00DB4F5D" w:rsidP="00DB4F5D">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DB4F5D" w:rsidRPr="00547E7C" w:rsidTr="000A221F">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Pr="001A5A13" w:rsidRDefault="00DB4F5D" w:rsidP="000A221F">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hideMark/>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B4F5D" w:rsidRPr="001A5A13" w:rsidRDefault="00DB4F5D" w:rsidP="000A221F">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DB4F5D" w:rsidRPr="00547E7C" w:rsidRDefault="00DB4F5D" w:rsidP="000A221F">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DB4F5D" w:rsidRPr="00547E7C" w:rsidRDefault="00DB4F5D" w:rsidP="00DB4F5D">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DB4F5D"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Publicación de postulantes aptos para la entrevista personal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DB4F5D"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DB4F5D"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DB4F5D" w:rsidRPr="000132E2" w:rsidRDefault="00DB4F5D" w:rsidP="000A221F">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DB4F5D"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B4F5D" w:rsidRPr="00547E7C" w:rsidTr="000A221F">
        <w:trPr>
          <w:jc w:val="center"/>
        </w:trPr>
        <w:tc>
          <w:tcPr>
            <w:tcW w:w="399"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11</w:t>
            </w:r>
          </w:p>
        </w:tc>
        <w:tc>
          <w:tcPr>
            <w:tcW w:w="3701"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DB4F5D" w:rsidRPr="00547E7C" w:rsidRDefault="00DB4F5D" w:rsidP="00DB4F5D">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DB4F5D" w:rsidRPr="00547E7C" w:rsidTr="000A221F">
        <w:trPr>
          <w:jc w:val="center"/>
        </w:trPr>
        <w:tc>
          <w:tcPr>
            <w:tcW w:w="425"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DB4F5D" w:rsidRPr="00547E7C" w:rsidRDefault="00DB4F5D" w:rsidP="000A221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B4F5D"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DB4F5D" w:rsidRPr="001A5A13" w:rsidRDefault="00DB4F5D" w:rsidP="000A221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DB4F5D" w:rsidRPr="000132E2" w:rsidRDefault="00DB4F5D" w:rsidP="000A221F">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DB4F5D" w:rsidRDefault="00DB4F5D" w:rsidP="00DB4F5D">
      <w:pPr>
        <w:spacing w:after="0" w:line="240" w:lineRule="auto"/>
        <w:ind w:firstLine="284"/>
        <w:jc w:val="both"/>
        <w:rPr>
          <w:rFonts w:asciiTheme="minorHAnsi" w:eastAsia="Times New Roman" w:hAnsiTheme="minorHAnsi" w:cstheme="minorHAnsi"/>
          <w:b/>
          <w:sz w:val="18"/>
          <w:szCs w:val="18"/>
          <w:lang w:val="es-ES" w:eastAsia="es-ES"/>
        </w:rPr>
      </w:pPr>
    </w:p>
    <w:p w:rsidR="00DB4F5D" w:rsidRPr="00547E7C" w:rsidRDefault="00DB4F5D" w:rsidP="00DB4F5D">
      <w:pPr>
        <w:spacing w:after="0" w:line="240" w:lineRule="auto"/>
        <w:jc w:val="both"/>
        <w:rPr>
          <w:rFonts w:asciiTheme="minorHAnsi" w:eastAsia="Times New Roman" w:hAnsiTheme="minorHAnsi" w:cstheme="minorHAnsi"/>
          <w:b/>
          <w:sz w:val="18"/>
          <w:szCs w:val="18"/>
          <w:lang w:val="es-ES" w:eastAsia="es-ES"/>
        </w:rPr>
      </w:pPr>
    </w:p>
    <w:p w:rsidR="00DB4F5D" w:rsidRPr="000B43BA" w:rsidRDefault="00DB4F5D" w:rsidP="00DB4F5D">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DB4F5D" w:rsidRPr="009C319C" w:rsidRDefault="00DB4F5D" w:rsidP="00DB4F5D">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DB4F5D" w:rsidRDefault="00DB4F5D" w:rsidP="00DB4F5D">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DB4F5D" w:rsidRPr="009C319C" w:rsidRDefault="00DB4F5D" w:rsidP="00DB4F5D">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DB4F5D"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DB4F5D" w:rsidRPr="009C319C" w:rsidRDefault="007E2397"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Gerencia</w:t>
      </w:r>
      <w:r w:rsidR="00DB4F5D">
        <w:rPr>
          <w:rFonts w:asciiTheme="minorHAnsi" w:eastAsia="Times New Roman" w:hAnsiTheme="minorHAnsi" w:cstheme="minorHAnsi"/>
          <w:sz w:val="18"/>
          <w:szCs w:val="18"/>
          <w:lang w:val="es-ES" w:eastAsia="es-ES"/>
        </w:rPr>
        <w:t>:……………………………………………………………………</w:t>
      </w: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DB4F5D" w:rsidRPr="009C319C" w:rsidRDefault="00DB4F5D" w:rsidP="00DB4F5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DB4F5D" w:rsidRPr="00B10216" w:rsidRDefault="00DB4F5D" w:rsidP="00DB4F5D">
      <w:pPr>
        <w:spacing w:after="0" w:line="240" w:lineRule="auto"/>
        <w:jc w:val="both"/>
        <w:rPr>
          <w:rFonts w:asciiTheme="minorHAnsi" w:eastAsia="Times New Roman" w:hAnsiTheme="minorHAnsi" w:cstheme="minorHAnsi"/>
          <w:b/>
          <w:sz w:val="18"/>
          <w:szCs w:val="18"/>
          <w:lang w:val="es-ES" w:eastAsia="es-ES"/>
        </w:rPr>
      </w:pPr>
    </w:p>
    <w:p w:rsidR="00DB4F5D" w:rsidRPr="008D2E38" w:rsidRDefault="00DB4F5D" w:rsidP="00DB4F5D">
      <w:pPr>
        <w:spacing w:after="0" w:line="240" w:lineRule="auto"/>
        <w:jc w:val="both"/>
        <w:rPr>
          <w:rFonts w:asciiTheme="minorHAnsi" w:eastAsia="Times New Roman" w:hAnsiTheme="minorHAnsi" w:cstheme="minorHAnsi"/>
          <w:b/>
          <w:sz w:val="18"/>
          <w:szCs w:val="18"/>
          <w:lang w:val="es-ES" w:eastAsia="es-ES"/>
        </w:rPr>
      </w:pPr>
    </w:p>
    <w:p w:rsidR="00DB4F5D" w:rsidRPr="0093511B" w:rsidRDefault="00DB4F5D" w:rsidP="00DB4F5D">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DB4F5D" w:rsidRDefault="00DB4F5D" w:rsidP="00DB4F5D">
      <w:pPr>
        <w:spacing w:after="0" w:line="240" w:lineRule="auto"/>
        <w:jc w:val="both"/>
        <w:rPr>
          <w:rFonts w:asciiTheme="minorHAnsi" w:eastAsia="Times New Roman" w:hAnsiTheme="minorHAnsi" w:cstheme="minorHAnsi"/>
          <w:b/>
          <w:sz w:val="18"/>
          <w:szCs w:val="18"/>
          <w:lang w:val="es-ES" w:eastAsia="es-ES"/>
        </w:rPr>
      </w:pPr>
    </w:p>
    <w:p w:rsidR="00DB4F5D" w:rsidRDefault="00DB4F5D" w:rsidP="00DB4F5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w:t>
      </w:r>
      <w:r w:rsidR="007E2397">
        <w:rPr>
          <w:rFonts w:asciiTheme="minorHAnsi" w:eastAsia="Times New Roman" w:hAnsiTheme="minorHAnsi" w:cstheme="minorHAnsi"/>
          <w:b/>
          <w:sz w:val="18"/>
          <w:szCs w:val="18"/>
          <w:lang w:val="es-ES" w:eastAsia="es-ES"/>
        </w:rPr>
        <w:t>1 CHOFER</w:t>
      </w:r>
    </w:p>
    <w:p w:rsidR="00DB4F5D" w:rsidRDefault="00DB4F5D" w:rsidP="00DB4F5D">
      <w:pPr>
        <w:spacing w:after="0" w:line="240" w:lineRule="auto"/>
        <w:jc w:val="both"/>
        <w:rPr>
          <w:rFonts w:asciiTheme="minorHAnsi" w:eastAsia="Times New Roman" w:hAnsiTheme="minorHAnsi" w:cstheme="minorHAnsi"/>
          <w:b/>
          <w:sz w:val="18"/>
          <w:szCs w:val="18"/>
          <w:lang w:val="es-ES" w:eastAsia="es-ES"/>
        </w:rPr>
      </w:pPr>
    </w:p>
    <w:p w:rsidR="00DB4F5D" w:rsidRDefault="00DB4F5D" w:rsidP="00DB4F5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B4F5D" w:rsidRPr="000B43BA" w:rsidRDefault="00DB4F5D" w:rsidP="00DB4F5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B4F5D" w:rsidRPr="006A2533" w:rsidRDefault="00DB4F5D" w:rsidP="00DB4F5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DB4F5D" w:rsidRPr="00F840B0" w:rsidRDefault="007E2397" w:rsidP="00DB4F5D">
      <w:pPr>
        <w:pStyle w:val="Prrafodelista"/>
        <w:numPr>
          <w:ilvl w:val="0"/>
          <w:numId w:val="21"/>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t>09 Puntos</w:t>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t>09</w:t>
      </w:r>
      <w:r w:rsidR="00DB4F5D" w:rsidRPr="00F840B0">
        <w:rPr>
          <w:rFonts w:asciiTheme="minorHAnsi" w:eastAsia="Times New Roman" w:hAnsiTheme="minorHAnsi" w:cstheme="minorHAnsi"/>
          <w:b/>
          <w:sz w:val="18"/>
          <w:szCs w:val="18"/>
          <w:lang w:val="es-ES" w:eastAsia="es-ES"/>
        </w:rPr>
        <w:t xml:space="preserve">  puntos</w:t>
      </w:r>
      <w:r w:rsidR="00DB4F5D" w:rsidRPr="00F840B0">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t xml:space="preserve">               </w:t>
      </w:r>
    </w:p>
    <w:p w:rsidR="00DB4F5D" w:rsidRDefault="00DB4F5D" w:rsidP="00DB4F5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DB4F5D" w:rsidRDefault="00DB4F5D" w:rsidP="00DB4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B4F5D" w:rsidRPr="00D76233" w:rsidRDefault="00DB4F5D" w:rsidP="00DB4F5D">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B4F5D" w:rsidRDefault="00DB4F5D" w:rsidP="00DB4F5D">
      <w:pPr>
        <w:pStyle w:val="Prrafodelista"/>
        <w:numPr>
          <w:ilvl w:val="0"/>
          <w:numId w:val="17"/>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B4F5D" w:rsidRPr="00D76233" w:rsidRDefault="00DB4F5D" w:rsidP="00DB4F5D">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B4F5D" w:rsidRDefault="00DB4F5D" w:rsidP="00DB4F5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B4F5D" w:rsidRDefault="007E2397" w:rsidP="00DB4F5D">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Más de 02 años             </w:t>
      </w:r>
      <w:r w:rsidR="00DB4F5D">
        <w:rPr>
          <w:rFonts w:asciiTheme="minorHAnsi" w:eastAsia="Times New Roman" w:hAnsiTheme="minorHAnsi" w:cstheme="minorHAnsi"/>
          <w:sz w:val="18"/>
          <w:szCs w:val="18"/>
          <w:lang w:val="es-ES" w:eastAsia="es-ES"/>
        </w:rPr>
        <w:t>05 puntos</w:t>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p>
    <w:p w:rsidR="00DB4F5D" w:rsidRPr="00135BB1" w:rsidRDefault="00DB4F5D" w:rsidP="00DB4F5D">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B4F5D" w:rsidRDefault="00DB4F5D" w:rsidP="00DB4F5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DB4F5D" w:rsidRDefault="007E2397"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sidRPr="008A2235">
        <w:rPr>
          <w:rFonts w:asciiTheme="minorHAnsi" w:eastAsia="Times New Roman" w:hAnsiTheme="minorHAnsi" w:cstheme="minorHAnsi"/>
          <w:b/>
          <w:sz w:val="18"/>
          <w:szCs w:val="18"/>
          <w:lang w:val="es-ES" w:eastAsia="es-ES"/>
        </w:rPr>
        <w:t>05puntos</w:t>
      </w:r>
      <w:r w:rsidR="00DB4F5D" w:rsidRPr="008A2235">
        <w:rPr>
          <w:rFonts w:asciiTheme="minorHAnsi" w:eastAsia="Times New Roman" w:hAnsiTheme="minorHAnsi" w:cstheme="minorHAnsi"/>
          <w:b/>
          <w:sz w:val="18"/>
          <w:szCs w:val="18"/>
          <w:lang w:val="es-ES" w:eastAsia="es-ES"/>
        </w:rPr>
        <w:tab/>
      </w:r>
      <w:r w:rsidR="00DB4F5D" w:rsidRPr="008A2235">
        <w:rPr>
          <w:rFonts w:asciiTheme="minorHAnsi" w:eastAsia="Times New Roman" w:hAnsiTheme="minorHAnsi" w:cstheme="minorHAnsi"/>
          <w:b/>
          <w:sz w:val="18"/>
          <w:szCs w:val="18"/>
          <w:lang w:val="es-ES" w:eastAsia="es-ES"/>
        </w:rPr>
        <w:tab/>
      </w:r>
      <w:r w:rsidR="00DB4F5D" w:rsidRPr="008A2235">
        <w:rPr>
          <w:rFonts w:asciiTheme="minorHAnsi" w:eastAsia="Times New Roman" w:hAnsiTheme="minorHAnsi" w:cstheme="minorHAnsi"/>
          <w:b/>
          <w:sz w:val="18"/>
          <w:szCs w:val="18"/>
          <w:lang w:val="es-ES" w:eastAsia="es-ES"/>
        </w:rPr>
        <w:tab/>
        <w:t>05        puntos</w:t>
      </w:r>
    </w:p>
    <w:p w:rsidR="00DB4F5D" w:rsidRPr="00A1483A" w:rsidRDefault="00DB4F5D" w:rsidP="00DB4F5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B4F5D" w:rsidRDefault="00DB4F5D" w:rsidP="00DB4F5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DB4F5D" w:rsidRDefault="007E2397" w:rsidP="00DB4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Licencia de A-3C PROFESIONAL, RECORD DE CONDUCIR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b/>
          <w:sz w:val="18"/>
          <w:szCs w:val="18"/>
          <w:lang w:val="es-ES" w:eastAsia="es-ES"/>
        </w:rPr>
        <w:t>04puntos</w:t>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t xml:space="preserve">04        </w:t>
      </w:r>
      <w:r w:rsidR="00DB4F5D" w:rsidRPr="008A2235">
        <w:rPr>
          <w:rFonts w:asciiTheme="minorHAnsi" w:eastAsia="Times New Roman" w:hAnsiTheme="minorHAnsi" w:cstheme="minorHAnsi"/>
          <w:b/>
          <w:sz w:val="18"/>
          <w:szCs w:val="18"/>
          <w:lang w:val="es-ES" w:eastAsia="es-ES"/>
        </w:rPr>
        <w:t>puntos</w:t>
      </w:r>
    </w:p>
    <w:p w:rsidR="00DB4F5D" w:rsidRPr="007E2397" w:rsidRDefault="00DB4F5D" w:rsidP="007E2397">
      <w:pPr>
        <w:spacing w:after="0" w:line="240" w:lineRule="auto"/>
        <w:jc w:val="both"/>
        <w:rPr>
          <w:rFonts w:asciiTheme="minorHAnsi" w:eastAsia="Times New Roman" w:hAnsiTheme="minorHAnsi" w:cstheme="minorHAnsi"/>
          <w:b/>
          <w:sz w:val="18"/>
          <w:szCs w:val="18"/>
          <w:lang w:val="es-ES" w:eastAsia="es-ES"/>
        </w:rPr>
      </w:pPr>
    </w:p>
    <w:p w:rsidR="00DB4F5D" w:rsidRDefault="00DB4F5D" w:rsidP="00DB4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B4F5D" w:rsidRPr="00746D7F" w:rsidRDefault="00DB4F5D" w:rsidP="00DB4F5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B4F5D" w:rsidRDefault="00DB4F5D" w:rsidP="00DB4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B4F5D" w:rsidRDefault="00DB4F5D" w:rsidP="00DB4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lastRenderedPageBreak/>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B4F5D" w:rsidRPr="00FB7AC9" w:rsidRDefault="00DB4F5D" w:rsidP="00DB4F5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B4F5D" w:rsidRDefault="00DB4F5D" w:rsidP="00DB4F5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B4F5D" w:rsidRDefault="00DB4F5D" w:rsidP="00DB4F5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B4F5D" w:rsidRPr="008A2235" w:rsidRDefault="00DB4F5D" w:rsidP="00DB4F5D">
      <w:pPr>
        <w:spacing w:after="0" w:line="240" w:lineRule="auto"/>
        <w:jc w:val="both"/>
        <w:rPr>
          <w:rFonts w:asciiTheme="minorHAnsi" w:eastAsia="Times New Roman" w:hAnsiTheme="minorHAnsi" w:cstheme="minorHAnsi"/>
          <w:sz w:val="18"/>
          <w:szCs w:val="18"/>
          <w:lang w:val="es-ES" w:eastAsia="es-ES"/>
        </w:rPr>
      </w:pPr>
    </w:p>
    <w:p w:rsidR="00DB4F5D" w:rsidRDefault="00DB4F5D"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B4F5D" w:rsidRDefault="00DB4F5D"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B4F5D" w:rsidRDefault="00DB4F5D"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B4F5D" w:rsidRDefault="00DB4F5D"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B4F5D" w:rsidRDefault="00DB4F5D" w:rsidP="00DB4F5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B4F5D" w:rsidRDefault="00DB4F5D" w:rsidP="00DB4F5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7E2397">
        <w:rPr>
          <w:rFonts w:asciiTheme="minorHAnsi" w:eastAsia="Times New Roman" w:hAnsiTheme="minorHAnsi" w:cstheme="minorHAnsi"/>
          <w:b/>
          <w:sz w:val="18"/>
          <w:szCs w:val="18"/>
          <w:lang w:val="es-ES" w:eastAsia="es-ES"/>
        </w:rPr>
        <w:t>ESPECIALISTA EN SEGUIMIENTO</w:t>
      </w:r>
    </w:p>
    <w:p w:rsidR="00DB4F5D" w:rsidRDefault="00DB4F5D" w:rsidP="00DB4F5D">
      <w:pPr>
        <w:spacing w:after="0" w:line="240" w:lineRule="auto"/>
        <w:jc w:val="both"/>
        <w:rPr>
          <w:rFonts w:asciiTheme="minorHAnsi" w:eastAsia="Times New Roman" w:hAnsiTheme="minorHAnsi" w:cstheme="minorHAnsi"/>
          <w:b/>
          <w:sz w:val="18"/>
          <w:szCs w:val="18"/>
          <w:lang w:val="es-ES" w:eastAsia="es-ES"/>
        </w:rPr>
      </w:pPr>
    </w:p>
    <w:p w:rsidR="00DB4F5D" w:rsidRDefault="00DB4F5D" w:rsidP="00DB4F5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DB4F5D" w:rsidRPr="000B43BA" w:rsidRDefault="00DB4F5D" w:rsidP="00DB4F5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DB4F5D" w:rsidRPr="005E3107" w:rsidRDefault="00DB4F5D" w:rsidP="00DB4F5D">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DB4F5D" w:rsidRPr="00F840B0" w:rsidRDefault="007E2397" w:rsidP="00DB4F5D">
      <w:pPr>
        <w:pStyle w:val="Prrafodelista"/>
        <w:numPr>
          <w:ilvl w:val="0"/>
          <w:numId w:val="21"/>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 habilitado</w:t>
      </w:r>
      <w:r w:rsidR="00DB4F5D" w:rsidRPr="00F840B0">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09 Puntos</w:t>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t>09</w:t>
      </w:r>
      <w:r w:rsidR="00DB4F5D" w:rsidRPr="00F840B0">
        <w:rPr>
          <w:rFonts w:asciiTheme="minorHAnsi" w:eastAsia="Times New Roman" w:hAnsiTheme="minorHAnsi" w:cstheme="minorHAnsi"/>
          <w:b/>
          <w:sz w:val="18"/>
          <w:szCs w:val="18"/>
          <w:lang w:val="es-ES" w:eastAsia="es-ES"/>
        </w:rPr>
        <w:t xml:space="preserve">  puntos</w:t>
      </w:r>
      <w:r w:rsidR="00DB4F5D" w:rsidRPr="00F840B0">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sidRPr="00F840B0">
        <w:rPr>
          <w:rFonts w:asciiTheme="minorHAnsi" w:eastAsia="Times New Roman" w:hAnsiTheme="minorHAnsi" w:cstheme="minorHAnsi"/>
          <w:b/>
          <w:sz w:val="18"/>
          <w:szCs w:val="18"/>
          <w:lang w:val="es-ES" w:eastAsia="es-ES"/>
        </w:rPr>
        <w:tab/>
        <w:t xml:space="preserve">               </w:t>
      </w:r>
    </w:p>
    <w:p w:rsidR="00DB4F5D" w:rsidRDefault="00DB4F5D" w:rsidP="00DB4F5D">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DB4F5D" w:rsidRDefault="00DB4F5D" w:rsidP="00DB4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B4F5D" w:rsidRPr="00D76233" w:rsidRDefault="00DB4F5D" w:rsidP="00DB4F5D">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B4F5D" w:rsidRDefault="00DB4F5D" w:rsidP="00DB4F5D">
      <w:pPr>
        <w:pStyle w:val="Prrafodelista"/>
        <w:numPr>
          <w:ilvl w:val="0"/>
          <w:numId w:val="17"/>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B4F5D" w:rsidRPr="00D76233" w:rsidRDefault="00DB4F5D" w:rsidP="00DB4F5D">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B4F5D" w:rsidRDefault="00DB4F5D" w:rsidP="00DB4F5D">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B4F5D" w:rsidRDefault="007E2397" w:rsidP="00DB4F5D">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w:t>
      </w:r>
      <w:r w:rsidR="00DB4F5D">
        <w:rPr>
          <w:rFonts w:asciiTheme="minorHAnsi" w:eastAsia="Times New Roman" w:hAnsiTheme="minorHAnsi" w:cstheme="minorHAnsi"/>
          <w:sz w:val="18"/>
          <w:szCs w:val="18"/>
          <w:lang w:val="es-ES" w:eastAsia="es-ES"/>
        </w:rPr>
        <w:t xml:space="preserve">               05 puntos</w:t>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p>
    <w:p w:rsidR="00DB4F5D" w:rsidRPr="00135BB1" w:rsidRDefault="007E2397" w:rsidP="00DB4F5D">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DB4F5D">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 xml:space="preserve"> </w:t>
      </w:r>
      <w:r w:rsidR="00DB4F5D">
        <w:rPr>
          <w:rFonts w:asciiTheme="minorHAnsi" w:eastAsia="Times New Roman" w:hAnsiTheme="minorHAnsi" w:cstheme="minorHAnsi"/>
          <w:sz w:val="18"/>
          <w:szCs w:val="18"/>
          <w:lang w:val="es-ES" w:eastAsia="es-ES"/>
        </w:rPr>
        <w:t>03 puntos</w:t>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Pr>
          <w:rFonts w:asciiTheme="minorHAnsi" w:eastAsia="Times New Roman" w:hAnsiTheme="minorHAnsi" w:cstheme="minorHAnsi"/>
          <w:sz w:val="18"/>
          <w:szCs w:val="18"/>
          <w:lang w:val="es-ES" w:eastAsia="es-ES"/>
        </w:rPr>
        <w:tab/>
      </w:r>
      <w:r w:rsidR="00DB4F5D" w:rsidRPr="008A2235">
        <w:rPr>
          <w:rFonts w:asciiTheme="minorHAnsi" w:eastAsia="Times New Roman" w:hAnsiTheme="minorHAnsi" w:cstheme="minorHAnsi"/>
          <w:b/>
          <w:sz w:val="18"/>
          <w:szCs w:val="18"/>
          <w:lang w:val="es-ES" w:eastAsia="es-ES"/>
        </w:rPr>
        <w:t>0</w:t>
      </w:r>
      <w:r w:rsidR="00DB4F5D">
        <w:rPr>
          <w:rFonts w:asciiTheme="minorHAnsi" w:eastAsia="Times New Roman" w:hAnsiTheme="minorHAnsi" w:cstheme="minorHAnsi"/>
          <w:b/>
          <w:sz w:val="18"/>
          <w:szCs w:val="18"/>
          <w:lang w:val="es-ES" w:eastAsia="es-ES"/>
        </w:rPr>
        <w:t>3</w:t>
      </w:r>
      <w:r w:rsidR="00DB4F5D" w:rsidRPr="008A2235">
        <w:rPr>
          <w:rFonts w:asciiTheme="minorHAnsi" w:eastAsia="Times New Roman" w:hAnsiTheme="minorHAnsi" w:cstheme="minorHAnsi"/>
          <w:b/>
          <w:sz w:val="18"/>
          <w:szCs w:val="18"/>
          <w:lang w:val="es-ES" w:eastAsia="es-ES"/>
        </w:rPr>
        <w:t xml:space="preserve"> puntos</w:t>
      </w:r>
      <w:r w:rsidR="00DB4F5D" w:rsidRPr="008A2235">
        <w:rPr>
          <w:rFonts w:asciiTheme="minorHAnsi" w:eastAsia="Times New Roman" w:hAnsiTheme="minorHAnsi" w:cstheme="minorHAnsi"/>
          <w:b/>
          <w:sz w:val="18"/>
          <w:szCs w:val="18"/>
          <w:lang w:val="es-ES" w:eastAsia="es-ES"/>
        </w:rPr>
        <w:tab/>
      </w:r>
      <w:r w:rsidR="00DB4F5D" w:rsidRPr="008A2235">
        <w:rPr>
          <w:rFonts w:asciiTheme="minorHAnsi" w:eastAsia="Times New Roman" w:hAnsiTheme="minorHAnsi" w:cstheme="minorHAnsi"/>
          <w:b/>
          <w:sz w:val="18"/>
          <w:szCs w:val="18"/>
          <w:lang w:val="es-ES" w:eastAsia="es-ES"/>
        </w:rPr>
        <w:tab/>
        <w:t>10 puntos</w:t>
      </w:r>
      <w:r w:rsidR="00DB4F5D">
        <w:rPr>
          <w:rFonts w:asciiTheme="minorHAnsi" w:eastAsia="Times New Roman" w:hAnsiTheme="minorHAnsi" w:cstheme="minorHAnsi"/>
          <w:sz w:val="18"/>
          <w:szCs w:val="18"/>
          <w:lang w:val="es-ES" w:eastAsia="es-ES"/>
        </w:rPr>
        <w:tab/>
      </w:r>
    </w:p>
    <w:p w:rsidR="00DB4F5D" w:rsidRDefault="00DB4F5D" w:rsidP="00DB4F5D">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Experiencia requerida para el puesto </w:t>
      </w:r>
      <w:r w:rsidR="007E2397">
        <w:rPr>
          <w:rFonts w:asciiTheme="minorHAnsi" w:eastAsia="Times New Roman" w:hAnsiTheme="minorHAnsi" w:cstheme="minorHAnsi"/>
          <w:b/>
          <w:sz w:val="18"/>
          <w:szCs w:val="18"/>
          <w:lang w:val="es-ES" w:eastAsia="es-ES"/>
        </w:rPr>
        <w:t>en función a la materia</w:t>
      </w:r>
    </w:p>
    <w:p w:rsidR="00DB4F5D" w:rsidRDefault="007E2397" w:rsidP="00DB4F5D">
      <w:pPr>
        <w:pStyle w:val="Prrafodelista"/>
        <w:numPr>
          <w:ilvl w:val="0"/>
          <w:numId w:val="4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Pr>
          <w:rFonts w:asciiTheme="minorHAnsi" w:eastAsia="Times New Roman" w:hAnsiTheme="minorHAnsi" w:cstheme="minorHAnsi"/>
          <w:b/>
          <w:sz w:val="18"/>
          <w:szCs w:val="18"/>
          <w:lang w:val="es-ES" w:eastAsia="es-ES"/>
        </w:rPr>
        <w:tab/>
      </w:r>
      <w:r w:rsidR="00DB4F5D" w:rsidRPr="008A2235">
        <w:rPr>
          <w:rFonts w:asciiTheme="minorHAnsi" w:eastAsia="Times New Roman" w:hAnsiTheme="minorHAnsi" w:cstheme="minorHAnsi"/>
          <w:b/>
          <w:sz w:val="18"/>
          <w:szCs w:val="18"/>
          <w:lang w:val="es-ES" w:eastAsia="es-ES"/>
        </w:rPr>
        <w:t>05puntos</w:t>
      </w:r>
      <w:r w:rsidR="00DB4F5D" w:rsidRPr="008A2235">
        <w:rPr>
          <w:rFonts w:asciiTheme="minorHAnsi" w:eastAsia="Times New Roman" w:hAnsiTheme="minorHAnsi" w:cstheme="minorHAnsi"/>
          <w:b/>
          <w:sz w:val="18"/>
          <w:szCs w:val="18"/>
          <w:lang w:val="es-ES" w:eastAsia="es-ES"/>
        </w:rPr>
        <w:tab/>
      </w:r>
      <w:r w:rsidR="00DB4F5D" w:rsidRPr="008A2235">
        <w:rPr>
          <w:rFonts w:asciiTheme="minorHAnsi" w:eastAsia="Times New Roman" w:hAnsiTheme="minorHAnsi" w:cstheme="minorHAnsi"/>
          <w:b/>
          <w:sz w:val="18"/>
          <w:szCs w:val="18"/>
          <w:lang w:val="es-ES" w:eastAsia="es-ES"/>
        </w:rPr>
        <w:tab/>
      </w:r>
      <w:r w:rsidR="00DB4F5D" w:rsidRPr="008A2235">
        <w:rPr>
          <w:rFonts w:asciiTheme="minorHAnsi" w:eastAsia="Times New Roman" w:hAnsiTheme="minorHAnsi" w:cstheme="minorHAnsi"/>
          <w:b/>
          <w:sz w:val="18"/>
          <w:szCs w:val="18"/>
          <w:lang w:val="es-ES" w:eastAsia="es-ES"/>
        </w:rPr>
        <w:tab/>
        <w:t>05        puntos</w:t>
      </w:r>
    </w:p>
    <w:p w:rsidR="00DB4F5D" w:rsidRPr="00295E91" w:rsidRDefault="00DB4F5D" w:rsidP="00DB4F5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DB4F5D" w:rsidRPr="007E2397" w:rsidRDefault="007E2397" w:rsidP="007E2397">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00DB4F5D" w:rsidRPr="007E2397">
        <w:rPr>
          <w:rFonts w:asciiTheme="minorHAnsi" w:eastAsia="Times New Roman" w:hAnsiTheme="minorHAnsi" w:cstheme="minorHAnsi"/>
          <w:b/>
          <w:sz w:val="18"/>
          <w:szCs w:val="18"/>
          <w:lang w:val="es-ES" w:eastAsia="es-ES"/>
        </w:rPr>
        <w:t xml:space="preserve">  para el puesto</w:t>
      </w:r>
    </w:p>
    <w:p w:rsidR="00DB4F5D" w:rsidRDefault="00DB4F5D" w:rsidP="00DB4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B4F5D" w:rsidRDefault="00DB4F5D" w:rsidP="00DB4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DB4F5D" w:rsidRDefault="00DB4F5D" w:rsidP="00DB4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B4F5D" w:rsidRPr="00746D7F" w:rsidRDefault="00DB4F5D" w:rsidP="00DB4F5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B4F5D" w:rsidRDefault="00DB4F5D" w:rsidP="00DB4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B4F5D" w:rsidRDefault="00DB4F5D" w:rsidP="00DB4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B4F5D" w:rsidRPr="00FB7AC9" w:rsidRDefault="00DB4F5D" w:rsidP="00DB4F5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B4F5D" w:rsidRDefault="00DB4F5D" w:rsidP="00DB4F5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B4F5D" w:rsidRDefault="00DB4F5D" w:rsidP="00DB4F5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B4F5D" w:rsidRPr="008A2235" w:rsidRDefault="00DB4F5D" w:rsidP="00DB4F5D">
      <w:pPr>
        <w:spacing w:after="0" w:line="240" w:lineRule="auto"/>
        <w:jc w:val="both"/>
        <w:rPr>
          <w:rFonts w:asciiTheme="minorHAnsi" w:eastAsia="Times New Roman" w:hAnsiTheme="minorHAnsi" w:cstheme="minorHAnsi"/>
          <w:sz w:val="18"/>
          <w:szCs w:val="18"/>
          <w:lang w:val="es-ES" w:eastAsia="es-ES"/>
        </w:rPr>
      </w:pPr>
    </w:p>
    <w:p w:rsidR="00DB4F5D" w:rsidRDefault="00DB4F5D"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B4F5D" w:rsidRDefault="00DB4F5D"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B4F5D" w:rsidRDefault="00DB4F5D"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B4F5D" w:rsidRDefault="00DB4F5D" w:rsidP="00DB4F5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B4F5D" w:rsidRPr="009C319C" w:rsidRDefault="00DB4F5D" w:rsidP="00DB4F5D">
      <w:pPr>
        <w:spacing w:after="0" w:line="240" w:lineRule="auto"/>
        <w:rPr>
          <w:rFonts w:asciiTheme="minorHAnsi" w:eastAsia="Times New Roman" w:hAnsiTheme="minorHAnsi" w:cstheme="minorHAnsi"/>
          <w:b/>
          <w:sz w:val="18"/>
          <w:szCs w:val="18"/>
          <w:lang w:val="es-ES" w:eastAsia="es-ES"/>
        </w:rPr>
      </w:pPr>
    </w:p>
    <w:p w:rsidR="00DB4F5D" w:rsidRPr="009C319C" w:rsidRDefault="00DB4F5D" w:rsidP="00DB4F5D">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 ETAPA ELIMINATORIA:</w:t>
      </w:r>
    </w:p>
    <w:p w:rsidR="00DB4F5D" w:rsidRPr="009C319C" w:rsidRDefault="00DB4F5D" w:rsidP="00DB4F5D">
      <w:pPr>
        <w:spacing w:after="0" w:line="240" w:lineRule="auto"/>
        <w:ind w:left="1134"/>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DB4F5D" w:rsidRPr="009C319C" w:rsidRDefault="00DB4F5D" w:rsidP="00DB4F5D">
      <w:pPr>
        <w:spacing w:after="0" w:line="240" w:lineRule="auto"/>
        <w:jc w:val="both"/>
        <w:rPr>
          <w:rFonts w:asciiTheme="minorHAnsi" w:eastAsia="Times New Roman" w:hAnsiTheme="minorHAnsi" w:cstheme="minorHAnsi"/>
          <w:color w:val="000000" w:themeColor="text1"/>
          <w:sz w:val="18"/>
          <w:szCs w:val="18"/>
          <w:lang w:val="es-ES" w:eastAsia="es-ES"/>
        </w:rPr>
      </w:pPr>
    </w:p>
    <w:p w:rsidR="00DB4F5D" w:rsidRPr="009C319C" w:rsidRDefault="00DB4F5D" w:rsidP="00DB4F5D">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5.2. PUNTAJES MINIMOS PARA ACCEDER A LA SIGUIENTE ETAPA:</w:t>
      </w:r>
    </w:p>
    <w:p w:rsidR="00DB4F5D" w:rsidRPr="001B28DC" w:rsidRDefault="00DB4F5D" w:rsidP="00DB4F5D">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B4F5D" w:rsidRDefault="00DB4F5D" w:rsidP="00DB4F5D">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DB4F5D" w:rsidRPr="001B28DC" w:rsidRDefault="00DB4F5D" w:rsidP="00DB4F5D">
      <w:pPr>
        <w:spacing w:after="0" w:line="240" w:lineRule="auto"/>
        <w:ind w:left="708"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DB4F5D" w:rsidRPr="001B28DC" w:rsidRDefault="00DB4F5D" w:rsidP="00DB4F5D">
      <w:pPr>
        <w:spacing w:after="0" w:line="240" w:lineRule="auto"/>
        <w:ind w:left="4253"/>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DB4F5D" w:rsidRPr="001B28DC" w:rsidRDefault="00DB4F5D" w:rsidP="00DB4F5D">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lastRenderedPageBreak/>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DB4F5D" w:rsidRPr="001B28DC" w:rsidRDefault="00DB4F5D" w:rsidP="00DB4F5D">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DB4F5D" w:rsidRPr="001B28DC" w:rsidRDefault="00DB4F5D" w:rsidP="00DB4F5D">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DB4F5D" w:rsidRPr="001B28DC" w:rsidRDefault="00DB4F5D" w:rsidP="00DB4F5D">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DB4F5D" w:rsidRPr="001B28DC" w:rsidRDefault="00DB4F5D" w:rsidP="00DB4F5D">
      <w:pPr>
        <w:spacing w:after="0" w:line="240" w:lineRule="auto"/>
        <w:ind w:left="1416"/>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DB4F5D" w:rsidRPr="001B28DC" w:rsidRDefault="00DB4F5D" w:rsidP="00DB4F5D">
      <w:pPr>
        <w:spacing w:after="0" w:line="240" w:lineRule="auto"/>
        <w:ind w:left="1416"/>
        <w:jc w:val="both"/>
        <w:rPr>
          <w:rFonts w:asciiTheme="minorHAnsi" w:eastAsia="Times New Roman" w:hAnsiTheme="minorHAnsi" w:cstheme="minorHAnsi"/>
          <w:b/>
          <w:sz w:val="18"/>
          <w:szCs w:val="18"/>
          <w:u w:val="single"/>
          <w:lang w:val="es-ES" w:eastAsia="es-ES"/>
        </w:rPr>
      </w:pPr>
    </w:p>
    <w:p w:rsidR="00DB4F5D" w:rsidRPr="001B28DC" w:rsidRDefault="00DB4F5D" w:rsidP="00DB4F5D">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DB4F5D" w:rsidRPr="001B28DC" w:rsidRDefault="00DB4F5D" w:rsidP="00DB4F5D">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DB4F5D" w:rsidRPr="001B28DC" w:rsidRDefault="00DB4F5D" w:rsidP="00DB4F5D">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DB4F5D" w:rsidRPr="001B28DC" w:rsidRDefault="00DB4F5D" w:rsidP="00DB4F5D">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DB4F5D" w:rsidRPr="001B28DC" w:rsidRDefault="00DB4F5D" w:rsidP="00DB4F5D">
      <w:pPr>
        <w:spacing w:after="0" w:line="240" w:lineRule="auto"/>
        <w:jc w:val="both"/>
        <w:rPr>
          <w:rFonts w:asciiTheme="minorHAnsi" w:eastAsia="Times New Roman" w:hAnsiTheme="minorHAnsi" w:cstheme="minorHAnsi"/>
          <w:sz w:val="18"/>
          <w:szCs w:val="18"/>
          <w:lang w:val="es-ES" w:eastAsia="es-ES"/>
        </w:rPr>
      </w:pPr>
    </w:p>
    <w:p w:rsidR="00DB4F5D" w:rsidRDefault="00DB4F5D" w:rsidP="00DB4F5D">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La bonificación para los postulantes con discapacidad y licenciados de las FF.AA. Será:</w:t>
      </w:r>
    </w:p>
    <w:p w:rsidR="00DB4F5D" w:rsidRPr="001B28DC" w:rsidRDefault="00DB4F5D" w:rsidP="00DB4F5D">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DB4F5D" w:rsidRPr="009C319C" w:rsidRDefault="00DB4F5D" w:rsidP="00DB4F5D">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DB4F5D" w:rsidRPr="009C319C" w:rsidRDefault="00DB4F5D" w:rsidP="00DB4F5D">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CON DISCAPACIDAD:</w:t>
      </w:r>
    </w:p>
    <w:p w:rsidR="00DB4F5D" w:rsidRPr="009C319C" w:rsidRDefault="00DB4F5D" w:rsidP="00DB4F5D">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abonara el 15 % más sobre el puntaje total obtenido.</w:t>
      </w:r>
    </w:p>
    <w:p w:rsidR="00DB4F5D" w:rsidRPr="009C319C" w:rsidRDefault="00DB4F5D" w:rsidP="00DB4F5D">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LICENCIADOS DE LAS FF.AA</w:t>
      </w:r>
    </w:p>
    <w:p w:rsidR="00DB4F5D" w:rsidRPr="009C319C" w:rsidRDefault="00DB4F5D" w:rsidP="00DB4F5D">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abonará el 10% más sobre el puntaje total obtenido.</w:t>
      </w:r>
    </w:p>
    <w:p w:rsidR="00DB4F5D" w:rsidRPr="009C319C" w:rsidRDefault="00DB4F5D" w:rsidP="00DB4F5D">
      <w:pPr>
        <w:spacing w:after="0" w:line="240" w:lineRule="auto"/>
        <w:ind w:left="142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 xml:space="preserve">PT= EHV + EP+ 15% </w:t>
      </w:r>
    </w:p>
    <w:p w:rsidR="00DB4F5D" w:rsidRPr="009C319C" w:rsidRDefault="00DB4F5D" w:rsidP="00DB4F5D">
      <w:pPr>
        <w:spacing w:after="0" w:line="240" w:lineRule="auto"/>
        <w:ind w:left="708" w:firstLine="70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PT=EHV + EP+ 10%</w:t>
      </w:r>
    </w:p>
    <w:p w:rsidR="00DB4F5D" w:rsidRPr="00887232" w:rsidRDefault="00DB4F5D" w:rsidP="00DB4F5D">
      <w:pPr>
        <w:spacing w:after="0" w:line="240" w:lineRule="auto"/>
        <w:ind w:left="708"/>
        <w:jc w:val="both"/>
        <w:rPr>
          <w:rFonts w:asciiTheme="minorHAnsi" w:eastAsia="Times New Roman" w:hAnsiTheme="minorHAnsi" w:cstheme="minorHAnsi"/>
          <w:sz w:val="18"/>
          <w:szCs w:val="18"/>
          <w:lang w:val="en-US" w:eastAsia="es-ES"/>
        </w:rPr>
      </w:pPr>
    </w:p>
    <w:p w:rsidR="00DB4F5D" w:rsidRPr="00C92262" w:rsidRDefault="00DB4F5D" w:rsidP="00DB4F5D">
      <w:pPr>
        <w:pStyle w:val="Prrafodelista"/>
        <w:numPr>
          <w:ilvl w:val="0"/>
          <w:numId w:val="42"/>
        </w:numPr>
        <w:tabs>
          <w:tab w:val="left" w:pos="567"/>
        </w:tabs>
        <w:spacing w:after="0" w:line="240" w:lineRule="auto"/>
        <w:ind w:left="284" w:hanging="284"/>
        <w:jc w:val="both"/>
        <w:rPr>
          <w:rFonts w:asciiTheme="minorHAnsi" w:eastAsia="Times New Roman" w:hAnsiTheme="minorHAnsi" w:cstheme="minorHAnsi"/>
          <w:b/>
          <w:sz w:val="18"/>
          <w:szCs w:val="18"/>
          <w:lang w:val="es-ES" w:eastAsia="es-ES"/>
        </w:rPr>
      </w:pPr>
      <w:r w:rsidRPr="00C92262">
        <w:rPr>
          <w:rFonts w:asciiTheme="minorHAnsi" w:eastAsia="Times New Roman" w:hAnsiTheme="minorHAnsi" w:cstheme="minorHAnsi"/>
          <w:b/>
          <w:sz w:val="18"/>
          <w:szCs w:val="18"/>
          <w:lang w:val="es-ES" w:eastAsia="es-ES"/>
        </w:rPr>
        <w:t>DOCUMENTACION A PRESENTAR:</w:t>
      </w:r>
    </w:p>
    <w:p w:rsidR="00DB4F5D" w:rsidRPr="009C319C" w:rsidRDefault="00DB4F5D" w:rsidP="00DB4F5D">
      <w:pPr>
        <w:spacing w:after="0" w:line="240" w:lineRule="auto"/>
        <w:ind w:left="720"/>
        <w:contextualSpacing/>
        <w:jc w:val="both"/>
        <w:rPr>
          <w:rFonts w:asciiTheme="minorHAnsi" w:eastAsia="Times New Roman" w:hAnsiTheme="minorHAnsi" w:cstheme="minorHAnsi"/>
          <w:b/>
          <w:sz w:val="18"/>
          <w:szCs w:val="18"/>
          <w:lang w:val="es-ES" w:eastAsia="es-ES"/>
        </w:rPr>
      </w:pPr>
    </w:p>
    <w:p w:rsidR="00DB4F5D" w:rsidRPr="009C319C" w:rsidRDefault="00DB4F5D" w:rsidP="00DB4F5D">
      <w:pPr>
        <w:spacing w:after="0" w:line="240" w:lineRule="auto"/>
        <w:ind w:left="360" w:firstLine="348"/>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6.1. PRESENTACIÓN DE LA HOJA DE VIDA DOCUMENTADA:</w:t>
      </w:r>
    </w:p>
    <w:p w:rsidR="00DB4F5D" w:rsidRPr="009C319C" w:rsidRDefault="00DB4F5D" w:rsidP="00DB4F5D">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DB4F5D" w:rsidRPr="00DA2C54" w:rsidRDefault="00DB4F5D" w:rsidP="00DB4F5D">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Pr>
          <w:rFonts w:asciiTheme="minorHAnsi" w:eastAsia="Times New Roman" w:hAnsiTheme="minorHAnsi" w:cstheme="minorHAnsi"/>
          <w:color w:val="9933FF"/>
          <w:sz w:val="18"/>
          <w:szCs w:val="18"/>
          <w:lang w:val="es-ES" w:eastAsia="es-ES"/>
        </w:rPr>
        <w:t xml:space="preserve">  </w:t>
      </w:r>
    </w:p>
    <w:p w:rsidR="00DB4F5D" w:rsidRPr="009C319C" w:rsidRDefault="00DB4F5D" w:rsidP="00DB4F5D">
      <w:pPr>
        <w:tabs>
          <w:tab w:val="center" w:pos="6363"/>
          <w:tab w:val="right" w:pos="10782"/>
        </w:tabs>
        <w:suppressAutoHyphens/>
        <w:spacing w:after="0" w:line="240" w:lineRule="auto"/>
        <w:ind w:left="1069"/>
        <w:jc w:val="both"/>
        <w:rPr>
          <w:rFonts w:asciiTheme="minorHAnsi" w:eastAsia="Times New Roman" w:hAnsiTheme="minorHAnsi" w:cstheme="minorHAnsi"/>
          <w:sz w:val="18"/>
          <w:szCs w:val="18"/>
          <w:lang w:val="es-ES_tradnl" w:eastAsia="es-ES"/>
        </w:rPr>
      </w:pPr>
    </w:p>
    <w:p w:rsidR="00DB4F5D" w:rsidRPr="009C319C" w:rsidRDefault="00DB4F5D" w:rsidP="00DB4F5D">
      <w:pPr>
        <w:tabs>
          <w:tab w:val="center" w:pos="6363"/>
          <w:tab w:val="right" w:pos="10782"/>
        </w:tabs>
        <w:suppressAutoHyphens/>
        <w:spacing w:after="0" w:line="240" w:lineRule="auto"/>
        <w:ind w:left="709"/>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_tradnl" w:eastAsia="es-ES"/>
        </w:rPr>
        <w:t xml:space="preserve">6.2. </w:t>
      </w:r>
      <w:r w:rsidRPr="009C319C">
        <w:rPr>
          <w:rFonts w:asciiTheme="minorHAnsi" w:eastAsia="Times New Roman" w:hAnsiTheme="minorHAnsi" w:cstheme="minorHAnsi"/>
          <w:b/>
          <w:sz w:val="18"/>
          <w:szCs w:val="18"/>
          <w:lang w:val="es-ES" w:eastAsia="es-ES"/>
        </w:rPr>
        <w:t>HOJA DE VIDA DOCUMENTADA:</w:t>
      </w:r>
    </w:p>
    <w:p w:rsidR="00DB4F5D" w:rsidRPr="009C319C" w:rsidRDefault="00DB4F5D" w:rsidP="00DB4F5D">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DB4F5D" w:rsidRPr="009C319C" w:rsidRDefault="00DB4F5D" w:rsidP="00DB4F5D">
      <w:pPr>
        <w:spacing w:before="120" w:after="120"/>
        <w:ind w:left="708" w:firstLine="285"/>
        <w:contextualSpacing/>
        <w:jc w:val="both"/>
        <w:rPr>
          <w:rFonts w:asciiTheme="minorHAnsi" w:hAnsiTheme="minorHAnsi" w:cstheme="minorHAnsi"/>
          <w:sz w:val="18"/>
          <w:szCs w:val="18"/>
        </w:rPr>
      </w:pPr>
      <w:r w:rsidRPr="009C319C">
        <w:rPr>
          <w:rFonts w:asciiTheme="minorHAnsi" w:hAnsiTheme="minorHAnsi" w:cstheme="minorHAnsi"/>
          <w:sz w:val="18"/>
          <w:szCs w:val="18"/>
        </w:rPr>
        <w:t>La Hoja de Vida  Documentada será firmada, el mismo que contendrá la siguiente documentación:</w:t>
      </w:r>
    </w:p>
    <w:p w:rsidR="00DB4F5D" w:rsidRPr="009C319C" w:rsidRDefault="00DB4F5D" w:rsidP="00DB4F5D">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DB4F5D" w:rsidRPr="009C319C" w:rsidRDefault="00DB4F5D" w:rsidP="00DB4F5D">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DB4F5D" w:rsidRPr="009C319C" w:rsidRDefault="00DB4F5D" w:rsidP="00DB4F5D">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DB4F5D" w:rsidRPr="009C319C" w:rsidRDefault="00DB4F5D" w:rsidP="00DB4F5D">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DB4F5D" w:rsidRPr="009C319C" w:rsidRDefault="00DB4F5D" w:rsidP="00DB4F5D">
      <w:pPr>
        <w:numPr>
          <w:ilvl w:val="0"/>
          <w:numId w:val="11"/>
        </w:numPr>
        <w:shd w:val="clear" w:color="auto" w:fill="FFFFFF" w:themeFill="background1"/>
        <w:tabs>
          <w:tab w:val="left" w:pos="6379"/>
        </w:tabs>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DB4F5D" w:rsidRPr="009C319C" w:rsidRDefault="00DB4F5D" w:rsidP="00DB4F5D">
      <w:pPr>
        <w:pStyle w:val="Prrafodelista"/>
        <w:numPr>
          <w:ilvl w:val="0"/>
          <w:numId w:val="11"/>
        </w:numPr>
        <w:tabs>
          <w:tab w:val="left" w:pos="2410"/>
        </w:tabs>
        <w:spacing w:after="0" w:line="240" w:lineRule="auto"/>
        <w:jc w:val="both"/>
        <w:rPr>
          <w:rFonts w:asciiTheme="minorHAnsi" w:hAnsiTheme="minorHAnsi" w:cstheme="minorHAnsi"/>
          <w:sz w:val="18"/>
          <w:szCs w:val="18"/>
        </w:rPr>
      </w:pPr>
      <w:r w:rsidRPr="009C319C">
        <w:rPr>
          <w:rFonts w:asciiTheme="minorHAnsi" w:hAnsiTheme="minorHAnsi" w:cstheme="minorHAnsi"/>
          <w:sz w:val="18"/>
          <w:szCs w:val="18"/>
        </w:rPr>
        <w:t>Capacitaciones, cursos y otros (solo adjuntar certificados  de los tres últimos años de lo contrario no serán considerados).</w:t>
      </w:r>
    </w:p>
    <w:p w:rsidR="00DB4F5D" w:rsidRDefault="00DB4F5D" w:rsidP="00DB4F5D">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w:t>
      </w:r>
      <w:r>
        <w:rPr>
          <w:rFonts w:asciiTheme="minorHAnsi" w:hAnsiTheme="minorHAnsi" w:cstheme="minorHAnsi"/>
          <w:color w:val="9933FF"/>
          <w:sz w:val="18"/>
          <w:szCs w:val="18"/>
        </w:rPr>
        <w:t xml:space="preserve"> o privadas;</w:t>
      </w:r>
      <w:r w:rsidRPr="009C319C">
        <w:rPr>
          <w:rFonts w:asciiTheme="minorHAnsi" w:hAnsiTheme="minorHAnsi" w:cstheme="minorHAnsi"/>
          <w:color w:val="9933FF"/>
          <w:sz w:val="18"/>
          <w:szCs w:val="18"/>
        </w:rPr>
        <w:t xml:space="preserve"> acreditar con documentos como constancias de trabajo y certif</w:t>
      </w:r>
      <w:r>
        <w:rPr>
          <w:rFonts w:asciiTheme="minorHAnsi" w:hAnsiTheme="minorHAnsi" w:cstheme="minorHAnsi"/>
          <w:color w:val="9933FF"/>
          <w:sz w:val="18"/>
          <w:szCs w:val="18"/>
        </w:rPr>
        <w:t>icados de trabajo (otorgado por las áreas correspondientes)</w:t>
      </w:r>
      <w:r w:rsidRPr="009C319C">
        <w:rPr>
          <w:rFonts w:asciiTheme="minorHAnsi" w:hAnsiTheme="minorHAnsi" w:cstheme="minorHAnsi"/>
          <w:color w:val="9933FF"/>
          <w:sz w:val="18"/>
          <w:szCs w:val="18"/>
        </w:rPr>
        <w:t xml:space="preserve">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w:t>
      </w:r>
      <w:r>
        <w:rPr>
          <w:rFonts w:asciiTheme="minorHAnsi" w:hAnsiTheme="minorHAnsi" w:cstheme="minorHAnsi"/>
          <w:color w:val="9933FF"/>
          <w:sz w:val="18"/>
          <w:szCs w:val="18"/>
          <w:u w:val="single"/>
        </w:rPr>
        <w:t xml:space="preserve">nicio y fin y/o tiempo laborado en los anexos A Y B  de </w:t>
      </w:r>
      <w:r>
        <w:rPr>
          <w:rFonts w:asciiTheme="minorHAnsi" w:hAnsiTheme="minorHAnsi" w:cstheme="minorHAnsi"/>
          <w:color w:val="7030A0"/>
          <w:sz w:val="18"/>
          <w:szCs w:val="18"/>
          <w:u w:val="single"/>
        </w:rPr>
        <w:t xml:space="preserve">experiencia </w:t>
      </w:r>
      <w:r w:rsidRPr="006E4FED">
        <w:rPr>
          <w:rFonts w:asciiTheme="minorHAnsi" w:hAnsiTheme="minorHAnsi" w:cstheme="minorHAnsi"/>
          <w:color w:val="7030A0"/>
          <w:sz w:val="18"/>
          <w:szCs w:val="18"/>
          <w:u w:val="single"/>
        </w:rPr>
        <w:t xml:space="preserve">específica, </w:t>
      </w:r>
      <w:r w:rsidRPr="009C319C">
        <w:rPr>
          <w:rFonts w:asciiTheme="minorHAnsi" w:hAnsiTheme="minorHAnsi" w:cstheme="minorHAnsi"/>
          <w:color w:val="9933FF"/>
          <w:sz w:val="18"/>
          <w:szCs w:val="18"/>
          <w:u w:val="single"/>
        </w:rPr>
        <w:t>caso contrario no serán evaluadas.</w:t>
      </w:r>
    </w:p>
    <w:p w:rsidR="00DB4F5D" w:rsidRPr="00295E91" w:rsidRDefault="00DB4F5D" w:rsidP="00DB4F5D">
      <w:pPr>
        <w:spacing w:after="0" w:line="240" w:lineRule="auto"/>
        <w:ind w:left="2160"/>
        <w:contextualSpacing/>
        <w:jc w:val="both"/>
        <w:rPr>
          <w:rFonts w:asciiTheme="minorHAnsi" w:hAnsiTheme="minorHAnsi" w:cstheme="minorHAnsi"/>
          <w:color w:val="9933FF"/>
          <w:sz w:val="18"/>
          <w:szCs w:val="18"/>
          <w:u w:val="single"/>
        </w:rPr>
      </w:pPr>
    </w:p>
    <w:p w:rsidR="00DB4F5D" w:rsidRPr="00464CFC" w:rsidRDefault="00DB4F5D" w:rsidP="00DB4F5D">
      <w:pPr>
        <w:spacing w:after="0" w:line="240" w:lineRule="auto"/>
        <w:ind w:left="2160"/>
        <w:contextualSpacing/>
        <w:jc w:val="both"/>
        <w:rPr>
          <w:rFonts w:asciiTheme="minorHAnsi" w:hAnsiTheme="minorHAnsi" w:cstheme="minorHAnsi"/>
          <w:b/>
          <w:color w:val="FF0000"/>
          <w:sz w:val="18"/>
          <w:szCs w:val="18"/>
        </w:rPr>
      </w:pPr>
      <w:r w:rsidRPr="00DA2C54">
        <w:rPr>
          <w:rFonts w:asciiTheme="minorHAnsi" w:hAnsiTheme="minorHAnsi" w:cstheme="minorHAnsi"/>
          <w:b/>
          <w:color w:val="FF0000"/>
          <w:sz w:val="18"/>
          <w:szCs w:val="18"/>
          <w:u w:val="single"/>
        </w:rPr>
        <w:t>OBS</w:t>
      </w:r>
      <w:r w:rsidRPr="00464CFC">
        <w:rPr>
          <w:rFonts w:asciiTheme="minorHAnsi" w:hAnsiTheme="minorHAnsi" w:cstheme="minorHAnsi"/>
          <w:b/>
          <w:color w:val="FF0000"/>
          <w:sz w:val="18"/>
          <w:szCs w:val="18"/>
        </w:rPr>
        <w:t>: Curso y Diplomado, para el caso de curso deberá tener un</w:t>
      </w:r>
      <w:r>
        <w:rPr>
          <w:rFonts w:asciiTheme="minorHAnsi" w:hAnsiTheme="minorHAnsi" w:cstheme="minorHAnsi"/>
          <w:b/>
          <w:color w:val="FF0000"/>
          <w:sz w:val="18"/>
          <w:szCs w:val="18"/>
        </w:rPr>
        <w:t>a</w:t>
      </w:r>
      <w:r w:rsidRPr="00464CFC">
        <w:rPr>
          <w:rFonts w:asciiTheme="minorHAnsi" w:hAnsiTheme="minorHAnsi" w:cstheme="minorHAnsi"/>
          <w:b/>
          <w:color w:val="FF0000"/>
          <w:sz w:val="18"/>
          <w:szCs w:val="18"/>
        </w:rPr>
        <w:t xml:space="preserve"> duración no menor de doce (12) horas lectivas; y para el caso de diplomado deberá tener una duración no menor </w:t>
      </w:r>
      <w:r>
        <w:rPr>
          <w:rFonts w:asciiTheme="minorHAnsi" w:hAnsiTheme="minorHAnsi" w:cstheme="minorHAnsi"/>
          <w:b/>
          <w:color w:val="FF0000"/>
          <w:sz w:val="18"/>
          <w:szCs w:val="18"/>
        </w:rPr>
        <w:t>de noventa (90) horas lectivas.</w:t>
      </w:r>
    </w:p>
    <w:p w:rsidR="00DB4F5D" w:rsidRPr="009C319C" w:rsidRDefault="00DB4F5D" w:rsidP="00DB4F5D">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DB4F5D" w:rsidRPr="009C319C" w:rsidRDefault="00DB4F5D" w:rsidP="00DB4F5D">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DB4F5D" w:rsidRPr="009C319C" w:rsidRDefault="00DB4F5D" w:rsidP="00DB4F5D">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DB4F5D" w:rsidRPr="009C319C" w:rsidRDefault="00DB4F5D" w:rsidP="00DB4F5D">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DB4F5D" w:rsidRPr="009C319C" w:rsidRDefault="00DB4F5D" w:rsidP="00DB4F5D">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DB4F5D" w:rsidRPr="00427E84" w:rsidRDefault="00DB4F5D" w:rsidP="00DB4F5D">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DB4F5D" w:rsidRPr="009C319C" w:rsidRDefault="00DB4F5D" w:rsidP="00DB4F5D">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DB4F5D" w:rsidRPr="009C319C" w:rsidRDefault="00DB4F5D" w:rsidP="00DB4F5D">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DB4F5D" w:rsidRPr="009C319C" w:rsidRDefault="00DB4F5D" w:rsidP="00DB4F5D">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DB4F5D" w:rsidRPr="009C319C" w:rsidRDefault="00DB4F5D" w:rsidP="00DB4F5D">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lastRenderedPageBreak/>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DB4F5D" w:rsidRPr="009C319C" w:rsidRDefault="00DB4F5D" w:rsidP="00DB4F5D">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DB4F5D" w:rsidRPr="009C319C" w:rsidRDefault="00DB4F5D" w:rsidP="00DB4F5D">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DB4F5D" w:rsidRPr="00E461C1" w:rsidRDefault="00DB4F5D" w:rsidP="00DB4F5D">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LICENCIA DE CONDUCIR EN COPIA</w:t>
      </w:r>
      <w:r>
        <w:rPr>
          <w:rFonts w:asciiTheme="minorHAnsi" w:eastAsia="Times New Roman" w:hAnsiTheme="minorHAnsi" w:cstheme="minorHAnsi"/>
          <w:b/>
          <w:color w:val="000000" w:themeColor="text1"/>
          <w:sz w:val="18"/>
          <w:szCs w:val="18"/>
          <w:lang w:val="es-ES" w:eastAsia="es-ES"/>
        </w:rPr>
        <w:t xml:space="preserve"> LAGALIZADA </w:t>
      </w:r>
      <w:r w:rsidRPr="009C319C">
        <w:rPr>
          <w:rFonts w:asciiTheme="minorHAnsi" w:eastAsia="Times New Roman" w:hAnsiTheme="minorHAnsi" w:cstheme="minorHAnsi"/>
          <w:b/>
          <w:color w:val="000000" w:themeColor="text1"/>
          <w:sz w:val="18"/>
          <w:szCs w:val="18"/>
          <w:lang w:val="es-ES" w:eastAsia="es-ES"/>
        </w:rPr>
        <w:t>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DB4F5D" w:rsidRPr="009C319C" w:rsidRDefault="00DB4F5D" w:rsidP="00DB4F5D">
      <w:pPr>
        <w:spacing w:after="0" w:line="240" w:lineRule="auto"/>
        <w:ind w:left="1713"/>
        <w:contextualSpacing/>
        <w:jc w:val="both"/>
        <w:rPr>
          <w:rFonts w:asciiTheme="minorHAnsi" w:eastAsia="Times New Roman" w:hAnsiTheme="minorHAnsi" w:cstheme="minorHAnsi"/>
          <w:sz w:val="18"/>
          <w:szCs w:val="18"/>
          <w:lang w:eastAsia="es-ES"/>
        </w:rPr>
      </w:pPr>
    </w:p>
    <w:p w:rsidR="00DB4F5D" w:rsidRPr="009C319C" w:rsidRDefault="00DB4F5D" w:rsidP="00DB4F5D">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O DE LA CANCELACIÓN DEL PROCESO:</w:t>
      </w:r>
    </w:p>
    <w:p w:rsidR="00DB4F5D" w:rsidRPr="009C319C" w:rsidRDefault="00DB4F5D" w:rsidP="00DB4F5D">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del Proceso de Selección:</w:t>
      </w:r>
    </w:p>
    <w:p w:rsidR="00DB4F5D" w:rsidRPr="009C319C" w:rsidRDefault="00DB4F5D" w:rsidP="00DB4F5D">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no  se presenta ningún postulante al proceso de selección.</w:t>
      </w:r>
    </w:p>
    <w:p w:rsidR="00DB4F5D" w:rsidRPr="009C319C" w:rsidRDefault="00DB4F5D" w:rsidP="00DB4F5D">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ninguno de los postulantes cumple con los requisitos mínimos.</w:t>
      </w:r>
    </w:p>
    <w:p w:rsidR="00DB4F5D" w:rsidRPr="009C319C" w:rsidRDefault="00DB4F5D" w:rsidP="00DB4F5D">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habiendo cumplido los requisitos mínimos, ninguno de los postulantes obtiene puntaje mínimo aprobatorio en cualquiera de las etapas de la evaluación del proceso de selección.</w:t>
      </w:r>
    </w:p>
    <w:p w:rsidR="00DB4F5D" w:rsidRPr="009C319C" w:rsidRDefault="00DB4F5D" w:rsidP="00DB4F5D">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Cancelación del Proceso de Selección:</w:t>
      </w:r>
    </w:p>
    <w:p w:rsidR="00DB4F5D" w:rsidRPr="009C319C" w:rsidRDefault="00DB4F5D" w:rsidP="00DB4F5D">
      <w:pPr>
        <w:spacing w:after="0" w:line="240" w:lineRule="auto"/>
        <w:ind w:left="142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El proceso puede ser cancelado en alguno de los siguientes supuestos, sin que sea responsabilidad de la entidad:</w:t>
      </w:r>
    </w:p>
    <w:p w:rsidR="00DB4F5D" w:rsidRPr="009C319C" w:rsidRDefault="00DB4F5D" w:rsidP="00DB4F5D">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desaparece la necesidad del servicio de la entidad con posterioridad al inicio proceso.</w:t>
      </w:r>
    </w:p>
    <w:p w:rsidR="00DB4F5D" w:rsidRPr="009C319C" w:rsidRDefault="00DB4F5D" w:rsidP="00DB4F5D">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Por restricciones presupuestales.</w:t>
      </w:r>
    </w:p>
    <w:p w:rsidR="00DB4F5D" w:rsidRPr="00427E84" w:rsidRDefault="00DB4F5D" w:rsidP="00DB4F5D">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Otras razones debidamente justificados.</w:t>
      </w:r>
    </w:p>
    <w:p w:rsidR="00DB4F5D" w:rsidRDefault="00DB4F5D"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0C02D4" w:rsidRDefault="000C02D4" w:rsidP="00DB4F5D">
      <w:pPr>
        <w:spacing w:after="0"/>
        <w:jc w:val="center"/>
        <w:rPr>
          <w:rFonts w:asciiTheme="minorHAnsi" w:hAnsiTheme="minorHAnsi" w:cstheme="minorHAnsi"/>
          <w:b/>
          <w:sz w:val="18"/>
          <w:szCs w:val="18"/>
          <w:u w:val="single"/>
        </w:rPr>
      </w:pPr>
    </w:p>
    <w:p w:rsidR="00DB4F5D" w:rsidRPr="009C319C" w:rsidRDefault="00DB4F5D" w:rsidP="00DB4F5D">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DB4F5D" w:rsidRPr="00427E84" w:rsidRDefault="00DB4F5D" w:rsidP="00DB4F5D">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697"/>
        <w:gridCol w:w="577"/>
        <w:gridCol w:w="940"/>
        <w:gridCol w:w="2123"/>
        <w:gridCol w:w="928"/>
      </w:tblGrid>
      <w:tr w:rsidR="00DB4F5D" w:rsidRPr="00427E84" w:rsidTr="000A221F">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p>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p>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DB4F5D" w:rsidRPr="00427E84" w:rsidRDefault="00DB4F5D" w:rsidP="000A221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Pr>
                <w:rFonts w:asciiTheme="minorHAnsi" w:eastAsia="Times New Roman" w:hAnsiTheme="minorHAnsi" w:cstheme="minorHAnsi"/>
                <w:b/>
                <w:sz w:val="14"/>
                <w:szCs w:val="14"/>
                <w:lang w:val="es-ES" w:eastAsia="es-ES"/>
              </w:rPr>
              <w:t xml:space="preserve"> S/</w:t>
            </w:r>
          </w:p>
        </w:tc>
      </w:tr>
      <w:tr w:rsidR="00DB4F5D" w:rsidRPr="00427E84" w:rsidTr="000A221F">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F5D" w:rsidRPr="00427E84" w:rsidRDefault="00DB4F5D" w:rsidP="000A221F">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DB4F5D" w:rsidRPr="0051084B" w:rsidRDefault="004922BB" w:rsidP="000A221F">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b/>
                <w:color w:val="000000"/>
                <w:sz w:val="14"/>
                <w:szCs w:val="14"/>
                <w:lang w:val="es-ES" w:eastAsia="es-PE"/>
              </w:rPr>
              <w:t>CHOFER</w:t>
            </w:r>
          </w:p>
        </w:tc>
        <w:tc>
          <w:tcPr>
            <w:tcW w:w="1697" w:type="dxa"/>
            <w:tcBorders>
              <w:top w:val="single" w:sz="4" w:space="0" w:color="auto"/>
              <w:left w:val="nil"/>
              <w:bottom w:val="single" w:sz="4" w:space="0" w:color="auto"/>
              <w:right w:val="single" w:sz="4" w:space="0" w:color="auto"/>
            </w:tcBorders>
            <w:shd w:val="clear" w:color="auto" w:fill="auto"/>
            <w:vAlign w:val="center"/>
          </w:tcPr>
          <w:p w:rsidR="00DB4F5D" w:rsidRPr="00427E84" w:rsidRDefault="004922BB" w:rsidP="000A221F">
            <w:pPr>
              <w:spacing w:after="0" w:line="360" w:lineRule="auto"/>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SECUNDARIA COMPLETA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F5D" w:rsidRPr="00427E84" w:rsidRDefault="00DB4F5D" w:rsidP="000A221F">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DB4F5D" w:rsidRPr="00427E84" w:rsidRDefault="00DB4F5D" w:rsidP="000A221F">
            <w:pPr>
              <w:jc w:val="center"/>
              <w:rPr>
                <w:rFonts w:asciiTheme="minorHAnsi" w:eastAsiaTheme="minorHAnsi" w:hAnsiTheme="minorHAnsi" w:cstheme="minorHAnsi"/>
                <w:color w:val="000000" w:themeColor="text1"/>
                <w:sz w:val="14"/>
                <w:szCs w:val="14"/>
              </w:rPr>
            </w:pPr>
          </w:p>
          <w:p w:rsidR="00DB4F5D" w:rsidRPr="00427E84" w:rsidRDefault="00DB4F5D" w:rsidP="000A221F">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DB4F5D" w:rsidRPr="00427E84" w:rsidRDefault="00DB4F5D" w:rsidP="000A221F">
            <w:pPr>
              <w:jc w:val="center"/>
              <w:rPr>
                <w:rFonts w:asciiTheme="minorHAnsi" w:eastAsia="Times New Roman" w:hAnsiTheme="minorHAnsi" w:cstheme="minorHAnsi"/>
                <w:bCs/>
                <w:color w:val="000000"/>
                <w:sz w:val="14"/>
                <w:szCs w:val="14"/>
                <w:lang w:eastAsia="es-PE"/>
              </w:rPr>
            </w:pPr>
          </w:p>
          <w:p w:rsidR="00DB4F5D" w:rsidRPr="00427E84" w:rsidRDefault="004922BB" w:rsidP="000A221F">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Gerencia  regional de infraestructura</w:t>
            </w:r>
          </w:p>
        </w:tc>
        <w:tc>
          <w:tcPr>
            <w:tcW w:w="928" w:type="dxa"/>
            <w:tcBorders>
              <w:top w:val="single" w:sz="4" w:space="0" w:color="auto"/>
              <w:left w:val="nil"/>
              <w:bottom w:val="single" w:sz="4" w:space="0" w:color="auto"/>
              <w:right w:val="single" w:sz="4" w:space="0" w:color="auto"/>
            </w:tcBorders>
            <w:shd w:val="clear" w:color="auto" w:fill="auto"/>
            <w:vAlign w:val="center"/>
          </w:tcPr>
          <w:p w:rsidR="00DB4F5D" w:rsidRDefault="00DB4F5D" w:rsidP="000A221F">
            <w:pPr>
              <w:jc w:val="center"/>
              <w:rPr>
                <w:rFonts w:asciiTheme="minorHAnsi" w:eastAsiaTheme="minorHAnsi" w:hAnsiTheme="minorHAnsi" w:cstheme="minorHAnsi"/>
                <w:sz w:val="14"/>
                <w:szCs w:val="14"/>
              </w:rPr>
            </w:pPr>
          </w:p>
          <w:p w:rsidR="00DB4F5D" w:rsidRDefault="004922BB" w:rsidP="000A221F">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p w:rsidR="00DB4F5D" w:rsidRPr="00427E84" w:rsidRDefault="00DB4F5D" w:rsidP="000A221F">
            <w:pPr>
              <w:jc w:val="center"/>
              <w:rPr>
                <w:rFonts w:asciiTheme="minorHAnsi" w:eastAsiaTheme="minorHAnsi" w:hAnsiTheme="minorHAnsi" w:cstheme="minorHAnsi"/>
                <w:sz w:val="14"/>
                <w:szCs w:val="14"/>
              </w:rPr>
            </w:pPr>
          </w:p>
        </w:tc>
      </w:tr>
      <w:tr w:rsidR="00DB4F5D" w:rsidRPr="00427E84" w:rsidTr="000A221F">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F5D" w:rsidRPr="00427E84" w:rsidRDefault="00DB4F5D" w:rsidP="000A221F">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DB4F5D" w:rsidRPr="0051084B" w:rsidRDefault="004922BB" w:rsidP="000A221F">
            <w:pPr>
              <w:spacing w:after="0" w:line="360" w:lineRule="auto"/>
              <w:jc w:val="center"/>
              <w:rPr>
                <w:rFonts w:asciiTheme="minorHAnsi" w:eastAsia="Times New Roman" w:hAnsiTheme="minorHAnsi" w:cstheme="minorHAnsi"/>
                <w:b/>
                <w:color w:val="000000"/>
                <w:sz w:val="14"/>
                <w:szCs w:val="14"/>
                <w:lang w:val="es-ES" w:eastAsia="es-PE"/>
              </w:rPr>
            </w:pPr>
            <w:r>
              <w:rPr>
                <w:rFonts w:asciiTheme="minorHAnsi" w:eastAsia="Times New Roman" w:hAnsiTheme="minorHAnsi" w:cstheme="minorHAnsi"/>
                <w:b/>
                <w:color w:val="000000"/>
                <w:sz w:val="14"/>
                <w:szCs w:val="14"/>
                <w:lang w:val="es-ES" w:eastAsia="es-PE"/>
              </w:rPr>
              <w:t>ESPECIALISTA EN SEGUIMIENTO</w:t>
            </w:r>
          </w:p>
        </w:tc>
        <w:tc>
          <w:tcPr>
            <w:tcW w:w="1697" w:type="dxa"/>
            <w:tcBorders>
              <w:top w:val="single" w:sz="4" w:space="0" w:color="auto"/>
              <w:left w:val="nil"/>
              <w:bottom w:val="single" w:sz="4" w:space="0" w:color="auto"/>
              <w:right w:val="single" w:sz="4" w:space="0" w:color="auto"/>
            </w:tcBorders>
            <w:shd w:val="clear" w:color="auto" w:fill="auto"/>
            <w:vAlign w:val="center"/>
          </w:tcPr>
          <w:p w:rsidR="00DB4F5D" w:rsidRDefault="004922BB" w:rsidP="004922BB">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PROFESIONAL TITULADO, COLEGIADO, HABILITADO/ INGENIERÍA CIVIL</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F5D" w:rsidRPr="00427E84" w:rsidRDefault="00DB4F5D" w:rsidP="000A221F">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DB4F5D" w:rsidRPr="00427E84" w:rsidRDefault="00DB4F5D" w:rsidP="000A221F">
            <w:pPr>
              <w:jc w:val="center"/>
              <w:rPr>
                <w:rFonts w:asciiTheme="minorHAnsi" w:eastAsia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DB4F5D" w:rsidRPr="00427E84" w:rsidRDefault="004922BB" w:rsidP="000A221F">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Gerencia  regional de infraestructura</w:t>
            </w:r>
          </w:p>
        </w:tc>
        <w:tc>
          <w:tcPr>
            <w:tcW w:w="928" w:type="dxa"/>
            <w:tcBorders>
              <w:top w:val="single" w:sz="4" w:space="0" w:color="auto"/>
              <w:left w:val="nil"/>
              <w:bottom w:val="single" w:sz="4" w:space="0" w:color="auto"/>
              <w:right w:val="single" w:sz="4" w:space="0" w:color="auto"/>
            </w:tcBorders>
            <w:shd w:val="clear" w:color="auto" w:fill="auto"/>
            <w:vAlign w:val="center"/>
          </w:tcPr>
          <w:p w:rsidR="00DB4F5D" w:rsidRDefault="004922BB" w:rsidP="000A221F">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4,000.00</w:t>
            </w:r>
          </w:p>
        </w:tc>
      </w:tr>
    </w:tbl>
    <w:p w:rsidR="00DB4F5D" w:rsidRPr="009C319C" w:rsidRDefault="00DB4F5D" w:rsidP="00DB4F5D">
      <w:pPr>
        <w:spacing w:after="0"/>
        <w:rPr>
          <w:rFonts w:asciiTheme="minorHAnsi" w:hAnsiTheme="minorHAnsi" w:cstheme="minorHAnsi"/>
          <w:b/>
          <w:sz w:val="18"/>
          <w:szCs w:val="18"/>
          <w:u w:val="single"/>
        </w:rPr>
      </w:pPr>
    </w:p>
    <w:p w:rsidR="00DB4F5D" w:rsidRDefault="00DB4F5D" w:rsidP="00DB4F5D">
      <w:pPr>
        <w:spacing w:after="0"/>
        <w:rPr>
          <w:rFonts w:asciiTheme="minorHAnsi" w:hAnsiTheme="minorHAnsi" w:cstheme="minorHAnsi"/>
          <w:b/>
          <w:sz w:val="18"/>
          <w:szCs w:val="18"/>
          <w:u w:val="single"/>
        </w:rPr>
      </w:pPr>
    </w:p>
    <w:p w:rsidR="00DB4F5D" w:rsidRDefault="00DB4F5D" w:rsidP="00DB4F5D">
      <w:pPr>
        <w:spacing w:after="0"/>
        <w:rPr>
          <w:rFonts w:asciiTheme="minorHAnsi" w:hAnsiTheme="minorHAnsi" w:cstheme="minorHAnsi"/>
          <w:b/>
          <w:sz w:val="18"/>
          <w:szCs w:val="18"/>
          <w:u w:val="single"/>
        </w:rPr>
      </w:pPr>
    </w:p>
    <w:p w:rsidR="00DB4F5D" w:rsidRDefault="00DB4F5D" w:rsidP="00DB4F5D">
      <w:pPr>
        <w:spacing w:after="0"/>
        <w:rPr>
          <w:rFonts w:asciiTheme="minorHAnsi" w:hAnsiTheme="minorHAnsi" w:cstheme="minorHAnsi"/>
          <w:b/>
          <w:sz w:val="18"/>
          <w:szCs w:val="18"/>
          <w:u w:val="single"/>
        </w:rPr>
      </w:pPr>
    </w:p>
    <w:p w:rsidR="00DB4F5D" w:rsidRDefault="00DB4F5D" w:rsidP="00DB4F5D">
      <w:pPr>
        <w:spacing w:after="0"/>
        <w:rPr>
          <w:rFonts w:asciiTheme="minorHAnsi" w:hAnsiTheme="minorHAnsi" w:cstheme="minorHAnsi"/>
          <w:b/>
          <w:sz w:val="18"/>
          <w:szCs w:val="18"/>
          <w:u w:val="single"/>
        </w:rPr>
      </w:pPr>
    </w:p>
    <w:p w:rsidR="004922BB" w:rsidRDefault="004922BB" w:rsidP="00DB4F5D">
      <w:pPr>
        <w:spacing w:after="0"/>
        <w:rPr>
          <w:rFonts w:asciiTheme="minorHAnsi" w:hAnsiTheme="minorHAnsi" w:cstheme="minorHAnsi"/>
          <w:b/>
          <w:sz w:val="18"/>
          <w:szCs w:val="18"/>
          <w:u w:val="single"/>
        </w:rPr>
      </w:pPr>
    </w:p>
    <w:p w:rsidR="004922BB" w:rsidRDefault="004922BB" w:rsidP="00DB4F5D">
      <w:pPr>
        <w:spacing w:after="0"/>
        <w:rPr>
          <w:rFonts w:asciiTheme="minorHAnsi" w:hAnsiTheme="minorHAnsi" w:cstheme="minorHAnsi"/>
          <w:b/>
          <w:sz w:val="18"/>
          <w:szCs w:val="18"/>
          <w:u w:val="single"/>
        </w:rPr>
      </w:pPr>
    </w:p>
    <w:p w:rsidR="004922BB" w:rsidRDefault="004922BB" w:rsidP="00DB4F5D">
      <w:pPr>
        <w:spacing w:after="0"/>
        <w:rPr>
          <w:rFonts w:asciiTheme="minorHAnsi" w:hAnsiTheme="minorHAnsi" w:cstheme="minorHAnsi"/>
          <w:b/>
          <w:sz w:val="18"/>
          <w:szCs w:val="18"/>
          <w:u w:val="single"/>
        </w:rPr>
      </w:pPr>
    </w:p>
    <w:p w:rsidR="004922BB" w:rsidRDefault="004922BB" w:rsidP="00DB4F5D">
      <w:pPr>
        <w:spacing w:after="0"/>
        <w:rPr>
          <w:rFonts w:asciiTheme="minorHAnsi" w:hAnsiTheme="minorHAnsi" w:cstheme="minorHAnsi"/>
          <w:b/>
          <w:sz w:val="18"/>
          <w:szCs w:val="18"/>
          <w:u w:val="single"/>
        </w:rPr>
      </w:pPr>
    </w:p>
    <w:p w:rsidR="004922BB" w:rsidRDefault="004922BB"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0C02D4" w:rsidRDefault="000C02D4" w:rsidP="00DB4F5D">
      <w:pPr>
        <w:spacing w:after="0"/>
        <w:rPr>
          <w:rFonts w:asciiTheme="minorHAnsi" w:hAnsiTheme="minorHAnsi" w:cstheme="minorHAnsi"/>
          <w:b/>
          <w:sz w:val="18"/>
          <w:szCs w:val="18"/>
          <w:u w:val="single"/>
        </w:rPr>
      </w:pPr>
    </w:p>
    <w:p w:rsidR="004922BB" w:rsidRDefault="004922BB" w:rsidP="00DB4F5D">
      <w:pPr>
        <w:spacing w:after="0"/>
        <w:rPr>
          <w:rFonts w:asciiTheme="minorHAnsi" w:hAnsiTheme="minorHAnsi" w:cstheme="minorHAnsi"/>
          <w:b/>
          <w:sz w:val="18"/>
          <w:szCs w:val="18"/>
          <w:u w:val="single"/>
        </w:rPr>
      </w:pPr>
    </w:p>
    <w:p w:rsidR="004922BB" w:rsidRDefault="004922BB" w:rsidP="00DB4F5D">
      <w:pPr>
        <w:spacing w:after="0"/>
        <w:rPr>
          <w:rFonts w:asciiTheme="minorHAnsi" w:hAnsiTheme="minorHAnsi" w:cstheme="minorHAnsi"/>
          <w:b/>
          <w:sz w:val="18"/>
          <w:szCs w:val="18"/>
          <w:u w:val="single"/>
        </w:rPr>
      </w:pPr>
    </w:p>
    <w:p w:rsidR="004922BB" w:rsidRDefault="004922BB" w:rsidP="00DB4F5D">
      <w:pPr>
        <w:spacing w:after="0"/>
        <w:rPr>
          <w:rFonts w:asciiTheme="minorHAnsi" w:hAnsiTheme="minorHAnsi" w:cstheme="minorHAnsi"/>
          <w:b/>
          <w:sz w:val="18"/>
          <w:szCs w:val="18"/>
          <w:u w:val="single"/>
        </w:rPr>
      </w:pPr>
    </w:p>
    <w:p w:rsidR="000C02D4" w:rsidRPr="009C319C" w:rsidRDefault="000C02D4" w:rsidP="000C02D4">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0C02D4" w:rsidRPr="009C319C" w:rsidRDefault="000C02D4" w:rsidP="000C02D4">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0C02D4" w:rsidRPr="009C319C" w:rsidRDefault="000C02D4" w:rsidP="000C02D4">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0C02D4" w:rsidRPr="009C319C" w:rsidRDefault="000C02D4" w:rsidP="000C02D4">
      <w:pPr>
        <w:spacing w:after="0"/>
        <w:jc w:val="center"/>
        <w:rPr>
          <w:rFonts w:asciiTheme="minorHAnsi" w:hAnsiTheme="minorHAnsi" w:cstheme="minorHAnsi"/>
          <w:sz w:val="18"/>
          <w:szCs w:val="18"/>
        </w:rPr>
      </w:pPr>
    </w:p>
    <w:p w:rsidR="000C02D4" w:rsidRPr="009C319C" w:rsidRDefault="000C02D4" w:rsidP="000C02D4">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0C02D4" w:rsidRPr="009C319C" w:rsidRDefault="000C02D4" w:rsidP="000C02D4">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0C02D4" w:rsidRPr="009C319C" w:rsidRDefault="000C02D4" w:rsidP="000C02D4">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0C02D4" w:rsidRPr="009C319C" w:rsidRDefault="000C02D4" w:rsidP="000C02D4">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0C02D4" w:rsidRPr="009C319C" w:rsidTr="00015AA7">
        <w:tc>
          <w:tcPr>
            <w:tcW w:w="7043" w:type="dxa"/>
          </w:tcPr>
          <w:p w:rsidR="000C02D4" w:rsidRPr="009C319C" w:rsidRDefault="000C02D4"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0C02D4" w:rsidRPr="009C319C" w:rsidRDefault="000C02D4"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0C02D4" w:rsidRPr="009C319C" w:rsidRDefault="000C02D4"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0C02D4" w:rsidRPr="009C319C" w:rsidTr="00015AA7">
        <w:tc>
          <w:tcPr>
            <w:tcW w:w="7043" w:type="dxa"/>
          </w:tcPr>
          <w:p w:rsidR="000C02D4" w:rsidRPr="009C319C" w:rsidRDefault="000C02D4"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0C02D4" w:rsidRPr="009C319C" w:rsidRDefault="000C02D4"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0C02D4" w:rsidRPr="009C319C" w:rsidRDefault="000C02D4"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0C02D4" w:rsidRPr="009C319C" w:rsidRDefault="000C02D4" w:rsidP="000C02D4">
      <w:pPr>
        <w:spacing w:after="0"/>
        <w:ind w:left="720"/>
        <w:contextualSpacing/>
        <w:jc w:val="both"/>
        <w:rPr>
          <w:rFonts w:asciiTheme="minorHAnsi" w:hAnsiTheme="minorHAnsi" w:cstheme="minorHAnsi"/>
          <w:b/>
          <w:sz w:val="18"/>
          <w:szCs w:val="18"/>
        </w:rPr>
      </w:pPr>
    </w:p>
    <w:p w:rsidR="000C02D4" w:rsidRPr="00350F6A" w:rsidRDefault="000C02D4" w:rsidP="000C02D4">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0C02D4" w:rsidRPr="00350F6A" w:rsidRDefault="000C02D4" w:rsidP="000C02D4">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0C02D4" w:rsidRPr="00350F6A" w:rsidTr="00015AA7">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C02D4" w:rsidRPr="00350F6A" w:rsidRDefault="000C02D4"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0C02D4" w:rsidRPr="00350F6A" w:rsidRDefault="000C02D4"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C02D4" w:rsidRPr="00350F6A" w:rsidRDefault="000C02D4"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C02D4" w:rsidRPr="00350F6A" w:rsidRDefault="000C02D4"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C02D4" w:rsidRPr="00350F6A" w:rsidRDefault="000C02D4"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C02D4" w:rsidRPr="00350F6A" w:rsidRDefault="000C02D4"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0C02D4" w:rsidRPr="00350F6A" w:rsidTr="00015AA7">
        <w:tc>
          <w:tcPr>
            <w:tcW w:w="1972" w:type="dxa"/>
            <w:vMerge/>
            <w:tcBorders>
              <w:top w:val="single" w:sz="4" w:space="0" w:color="auto"/>
              <w:left w:val="single" w:sz="4" w:space="0" w:color="auto"/>
              <w:bottom w:val="single" w:sz="4" w:space="0" w:color="auto"/>
              <w:right w:val="single" w:sz="4" w:space="0" w:color="auto"/>
            </w:tcBorders>
            <w:vAlign w:val="center"/>
            <w:hideMark/>
          </w:tcPr>
          <w:p w:rsidR="000C02D4" w:rsidRPr="00350F6A" w:rsidRDefault="000C02D4" w:rsidP="00015AA7">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0C02D4" w:rsidRPr="00350F6A" w:rsidRDefault="000C02D4" w:rsidP="00015AA7">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0C02D4" w:rsidRPr="00350F6A" w:rsidRDefault="000C02D4" w:rsidP="00015AA7">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C02D4" w:rsidRPr="00350F6A" w:rsidRDefault="000C02D4" w:rsidP="00015AA7">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0C02D4" w:rsidRPr="00350F6A" w:rsidRDefault="000C02D4" w:rsidP="00015AA7">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0C02D4" w:rsidRPr="00350F6A" w:rsidRDefault="000C02D4" w:rsidP="00015AA7">
            <w:pPr>
              <w:rPr>
                <w:rFonts w:asciiTheme="minorHAnsi" w:hAnsiTheme="minorHAnsi" w:cstheme="minorHAnsi"/>
                <w:b/>
                <w:sz w:val="18"/>
                <w:szCs w:val="18"/>
              </w:rPr>
            </w:pPr>
          </w:p>
        </w:tc>
      </w:tr>
      <w:tr w:rsidR="000C02D4" w:rsidRPr="00350F6A" w:rsidTr="00015AA7">
        <w:trPr>
          <w:trHeight w:val="237"/>
        </w:trPr>
        <w:tc>
          <w:tcPr>
            <w:tcW w:w="197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r>
      <w:tr w:rsidR="000C02D4" w:rsidRPr="00350F6A" w:rsidTr="00015AA7">
        <w:tc>
          <w:tcPr>
            <w:tcW w:w="197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r>
      <w:tr w:rsidR="000C02D4" w:rsidRPr="00350F6A" w:rsidTr="00015AA7">
        <w:tc>
          <w:tcPr>
            <w:tcW w:w="197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r>
      <w:tr w:rsidR="000C02D4" w:rsidRPr="00350F6A" w:rsidTr="00015AA7">
        <w:tc>
          <w:tcPr>
            <w:tcW w:w="197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r>
      <w:tr w:rsidR="000C02D4" w:rsidRPr="00350F6A" w:rsidTr="00015AA7">
        <w:tc>
          <w:tcPr>
            <w:tcW w:w="197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p>
        </w:tc>
      </w:tr>
      <w:tr w:rsidR="000C02D4" w:rsidRPr="00350F6A" w:rsidTr="00015AA7">
        <w:trPr>
          <w:trHeight w:val="458"/>
        </w:trPr>
        <w:tc>
          <w:tcPr>
            <w:tcW w:w="1972" w:type="dxa"/>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0C02D4" w:rsidRPr="00350F6A" w:rsidRDefault="000C02D4"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0C02D4" w:rsidRPr="00350F6A" w:rsidRDefault="000C02D4" w:rsidP="000C02D4">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0C02D4" w:rsidRPr="00350F6A" w:rsidRDefault="000C02D4" w:rsidP="000C02D4">
      <w:pPr>
        <w:spacing w:after="0"/>
        <w:contextualSpacing/>
        <w:rPr>
          <w:rFonts w:asciiTheme="minorHAnsi" w:hAnsiTheme="minorHAnsi" w:cstheme="minorHAnsi"/>
          <w:color w:val="FF0000"/>
          <w:sz w:val="18"/>
          <w:szCs w:val="18"/>
        </w:rPr>
      </w:pPr>
    </w:p>
    <w:p w:rsidR="000C02D4" w:rsidRPr="00350F6A" w:rsidRDefault="000C02D4" w:rsidP="000C02D4">
      <w:pPr>
        <w:spacing w:after="0"/>
        <w:contextualSpacing/>
        <w:rPr>
          <w:rFonts w:asciiTheme="minorHAnsi" w:hAnsiTheme="minorHAnsi" w:cstheme="minorHAnsi"/>
          <w:color w:val="FF0000"/>
          <w:sz w:val="18"/>
          <w:szCs w:val="18"/>
        </w:rPr>
      </w:pPr>
    </w:p>
    <w:p w:rsidR="000C02D4" w:rsidRPr="00350F6A" w:rsidRDefault="000C02D4" w:rsidP="000C02D4">
      <w:pPr>
        <w:spacing w:after="0"/>
        <w:contextualSpacing/>
        <w:rPr>
          <w:rFonts w:asciiTheme="minorHAnsi" w:hAnsiTheme="minorHAnsi" w:cstheme="minorHAnsi"/>
          <w:color w:val="FF0000"/>
          <w:sz w:val="18"/>
          <w:szCs w:val="18"/>
        </w:rPr>
      </w:pPr>
    </w:p>
    <w:p w:rsidR="000C02D4" w:rsidRPr="00350F6A" w:rsidRDefault="000C02D4" w:rsidP="000C02D4">
      <w:pPr>
        <w:spacing w:after="0"/>
        <w:contextualSpacing/>
        <w:rPr>
          <w:rFonts w:asciiTheme="minorHAnsi" w:hAnsiTheme="minorHAnsi" w:cstheme="minorHAnsi"/>
          <w:color w:val="FF0000"/>
          <w:sz w:val="18"/>
          <w:szCs w:val="18"/>
        </w:rPr>
      </w:pPr>
    </w:p>
    <w:p w:rsidR="000C02D4" w:rsidRPr="00350F6A" w:rsidRDefault="000C02D4" w:rsidP="000C02D4">
      <w:pPr>
        <w:spacing w:after="0"/>
        <w:contextualSpacing/>
        <w:rPr>
          <w:rFonts w:asciiTheme="minorHAnsi" w:hAnsiTheme="minorHAnsi" w:cstheme="minorHAnsi"/>
          <w:color w:val="FF0000"/>
          <w:sz w:val="18"/>
          <w:szCs w:val="18"/>
        </w:rPr>
      </w:pPr>
    </w:p>
    <w:p w:rsidR="000C02D4" w:rsidRPr="00350F6A" w:rsidRDefault="000C02D4" w:rsidP="000C02D4">
      <w:pPr>
        <w:spacing w:after="0"/>
        <w:contextualSpacing/>
        <w:rPr>
          <w:rFonts w:asciiTheme="minorHAnsi" w:hAnsiTheme="minorHAnsi" w:cstheme="minorHAnsi"/>
          <w:color w:val="FF0000"/>
          <w:sz w:val="18"/>
          <w:szCs w:val="18"/>
        </w:rPr>
      </w:pPr>
    </w:p>
    <w:p w:rsidR="000C02D4" w:rsidRPr="00350F6A" w:rsidRDefault="000C02D4" w:rsidP="000C02D4">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0C02D4" w:rsidRPr="00350F6A" w:rsidTr="00015AA7">
        <w:trPr>
          <w:jc w:val="center"/>
        </w:trPr>
        <w:tc>
          <w:tcPr>
            <w:tcW w:w="421" w:type="dxa"/>
            <w:shd w:val="clear" w:color="auto" w:fill="DEEAF6" w:themeFill="accent1" w:themeFillTint="33"/>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C02D4" w:rsidRPr="00350F6A" w:rsidTr="00015AA7">
        <w:trPr>
          <w:jc w:val="center"/>
        </w:trPr>
        <w:tc>
          <w:tcPr>
            <w:tcW w:w="421" w:type="dxa"/>
          </w:tcPr>
          <w:p w:rsidR="000C02D4" w:rsidRPr="00350F6A" w:rsidRDefault="000C02D4"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0C02D4" w:rsidRPr="00350F6A" w:rsidRDefault="000C02D4" w:rsidP="00015AA7">
            <w:pPr>
              <w:spacing w:after="0"/>
              <w:contextualSpacing/>
              <w:rPr>
                <w:rFonts w:asciiTheme="minorHAnsi" w:hAnsiTheme="minorHAnsi" w:cstheme="minorHAnsi"/>
                <w:b/>
                <w:sz w:val="18"/>
                <w:szCs w:val="18"/>
              </w:rPr>
            </w:pPr>
          </w:p>
        </w:tc>
        <w:tc>
          <w:tcPr>
            <w:tcW w:w="1134" w:type="dxa"/>
          </w:tcPr>
          <w:p w:rsidR="000C02D4" w:rsidRPr="00350F6A" w:rsidRDefault="000C02D4" w:rsidP="00015AA7">
            <w:pPr>
              <w:spacing w:after="0"/>
              <w:contextualSpacing/>
              <w:rPr>
                <w:rFonts w:asciiTheme="minorHAnsi" w:hAnsiTheme="minorHAnsi" w:cstheme="minorHAnsi"/>
                <w:b/>
                <w:sz w:val="18"/>
                <w:szCs w:val="18"/>
              </w:rPr>
            </w:pPr>
          </w:p>
        </w:tc>
        <w:tc>
          <w:tcPr>
            <w:tcW w:w="851" w:type="dxa"/>
          </w:tcPr>
          <w:p w:rsidR="000C02D4" w:rsidRPr="00350F6A" w:rsidRDefault="000C02D4" w:rsidP="00015AA7">
            <w:pPr>
              <w:spacing w:after="0"/>
              <w:contextualSpacing/>
              <w:rPr>
                <w:rFonts w:asciiTheme="minorHAnsi" w:hAnsiTheme="minorHAnsi" w:cstheme="minorHAnsi"/>
                <w:b/>
                <w:sz w:val="18"/>
                <w:szCs w:val="18"/>
              </w:rPr>
            </w:pPr>
          </w:p>
        </w:tc>
        <w:tc>
          <w:tcPr>
            <w:tcW w:w="762" w:type="dxa"/>
          </w:tcPr>
          <w:p w:rsidR="000C02D4" w:rsidRPr="00350F6A" w:rsidRDefault="000C02D4" w:rsidP="00015AA7">
            <w:pPr>
              <w:spacing w:after="0"/>
              <w:contextualSpacing/>
              <w:rPr>
                <w:rFonts w:asciiTheme="minorHAnsi" w:hAnsiTheme="minorHAnsi" w:cstheme="minorHAnsi"/>
                <w:b/>
                <w:sz w:val="18"/>
                <w:szCs w:val="18"/>
              </w:rPr>
            </w:pPr>
          </w:p>
        </w:tc>
        <w:tc>
          <w:tcPr>
            <w:tcW w:w="1364" w:type="dxa"/>
          </w:tcPr>
          <w:p w:rsidR="000C02D4" w:rsidRPr="00350F6A" w:rsidRDefault="000C02D4" w:rsidP="00015AA7">
            <w:pPr>
              <w:spacing w:after="0"/>
              <w:contextualSpacing/>
              <w:rPr>
                <w:rFonts w:asciiTheme="minorHAnsi" w:hAnsiTheme="minorHAnsi" w:cstheme="minorHAnsi"/>
                <w:b/>
                <w:sz w:val="18"/>
                <w:szCs w:val="18"/>
              </w:rPr>
            </w:pPr>
          </w:p>
        </w:tc>
        <w:tc>
          <w:tcPr>
            <w:tcW w:w="992" w:type="dxa"/>
          </w:tcPr>
          <w:p w:rsidR="000C02D4" w:rsidRPr="00350F6A" w:rsidRDefault="000C02D4" w:rsidP="00015AA7">
            <w:pPr>
              <w:spacing w:after="0"/>
              <w:contextualSpacing/>
              <w:rPr>
                <w:rFonts w:asciiTheme="minorHAnsi" w:hAnsiTheme="minorHAnsi" w:cstheme="minorHAnsi"/>
                <w:b/>
                <w:sz w:val="18"/>
                <w:szCs w:val="18"/>
              </w:rPr>
            </w:pPr>
          </w:p>
        </w:tc>
        <w:tc>
          <w:tcPr>
            <w:tcW w:w="753" w:type="dxa"/>
          </w:tcPr>
          <w:p w:rsidR="000C02D4" w:rsidRPr="00350F6A" w:rsidRDefault="000C02D4" w:rsidP="00015AA7">
            <w:pPr>
              <w:spacing w:after="0"/>
              <w:contextualSpacing/>
              <w:rPr>
                <w:rFonts w:asciiTheme="minorHAnsi" w:hAnsiTheme="minorHAnsi" w:cstheme="minorHAnsi"/>
                <w:b/>
                <w:sz w:val="18"/>
                <w:szCs w:val="18"/>
              </w:rPr>
            </w:pPr>
          </w:p>
        </w:tc>
      </w:tr>
      <w:tr w:rsidR="000C02D4" w:rsidRPr="00350F6A" w:rsidTr="00015AA7">
        <w:trPr>
          <w:jc w:val="center"/>
        </w:trPr>
        <w:tc>
          <w:tcPr>
            <w:tcW w:w="421" w:type="dxa"/>
          </w:tcPr>
          <w:p w:rsidR="000C02D4" w:rsidRPr="00350F6A" w:rsidRDefault="000C02D4"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0C02D4" w:rsidRPr="00350F6A" w:rsidRDefault="000C02D4" w:rsidP="00015AA7">
            <w:pPr>
              <w:spacing w:after="0"/>
              <w:contextualSpacing/>
              <w:rPr>
                <w:rFonts w:asciiTheme="minorHAnsi" w:hAnsiTheme="minorHAnsi" w:cstheme="minorHAnsi"/>
                <w:b/>
                <w:sz w:val="18"/>
                <w:szCs w:val="18"/>
              </w:rPr>
            </w:pPr>
          </w:p>
        </w:tc>
        <w:tc>
          <w:tcPr>
            <w:tcW w:w="1134" w:type="dxa"/>
          </w:tcPr>
          <w:p w:rsidR="000C02D4" w:rsidRPr="00350F6A" w:rsidRDefault="000C02D4" w:rsidP="00015AA7">
            <w:pPr>
              <w:spacing w:after="0"/>
              <w:contextualSpacing/>
              <w:rPr>
                <w:rFonts w:asciiTheme="minorHAnsi" w:hAnsiTheme="minorHAnsi" w:cstheme="minorHAnsi"/>
                <w:b/>
                <w:sz w:val="18"/>
                <w:szCs w:val="18"/>
              </w:rPr>
            </w:pPr>
          </w:p>
        </w:tc>
        <w:tc>
          <w:tcPr>
            <w:tcW w:w="851" w:type="dxa"/>
          </w:tcPr>
          <w:p w:rsidR="000C02D4" w:rsidRPr="00350F6A" w:rsidRDefault="000C02D4" w:rsidP="00015AA7">
            <w:pPr>
              <w:spacing w:after="0"/>
              <w:contextualSpacing/>
              <w:rPr>
                <w:rFonts w:asciiTheme="minorHAnsi" w:hAnsiTheme="minorHAnsi" w:cstheme="minorHAnsi"/>
                <w:b/>
                <w:sz w:val="18"/>
                <w:szCs w:val="18"/>
              </w:rPr>
            </w:pPr>
          </w:p>
        </w:tc>
        <w:tc>
          <w:tcPr>
            <w:tcW w:w="762" w:type="dxa"/>
          </w:tcPr>
          <w:p w:rsidR="000C02D4" w:rsidRPr="00350F6A" w:rsidRDefault="000C02D4" w:rsidP="00015AA7">
            <w:pPr>
              <w:spacing w:after="0"/>
              <w:contextualSpacing/>
              <w:rPr>
                <w:rFonts w:asciiTheme="minorHAnsi" w:hAnsiTheme="minorHAnsi" w:cstheme="minorHAnsi"/>
                <w:b/>
                <w:sz w:val="18"/>
                <w:szCs w:val="18"/>
              </w:rPr>
            </w:pPr>
          </w:p>
        </w:tc>
        <w:tc>
          <w:tcPr>
            <w:tcW w:w="1364" w:type="dxa"/>
          </w:tcPr>
          <w:p w:rsidR="000C02D4" w:rsidRPr="00350F6A" w:rsidRDefault="000C02D4" w:rsidP="00015AA7">
            <w:pPr>
              <w:spacing w:after="0"/>
              <w:contextualSpacing/>
              <w:rPr>
                <w:rFonts w:asciiTheme="minorHAnsi" w:hAnsiTheme="minorHAnsi" w:cstheme="minorHAnsi"/>
                <w:b/>
                <w:sz w:val="18"/>
                <w:szCs w:val="18"/>
              </w:rPr>
            </w:pPr>
          </w:p>
        </w:tc>
        <w:tc>
          <w:tcPr>
            <w:tcW w:w="992" w:type="dxa"/>
          </w:tcPr>
          <w:p w:rsidR="000C02D4" w:rsidRPr="00350F6A" w:rsidRDefault="000C02D4" w:rsidP="00015AA7">
            <w:pPr>
              <w:spacing w:after="0"/>
              <w:contextualSpacing/>
              <w:rPr>
                <w:rFonts w:asciiTheme="minorHAnsi" w:hAnsiTheme="minorHAnsi" w:cstheme="minorHAnsi"/>
                <w:b/>
                <w:sz w:val="18"/>
                <w:szCs w:val="18"/>
              </w:rPr>
            </w:pPr>
          </w:p>
        </w:tc>
        <w:tc>
          <w:tcPr>
            <w:tcW w:w="753" w:type="dxa"/>
          </w:tcPr>
          <w:p w:rsidR="000C02D4" w:rsidRPr="00350F6A" w:rsidRDefault="000C02D4" w:rsidP="00015AA7">
            <w:pPr>
              <w:spacing w:after="0"/>
              <w:contextualSpacing/>
              <w:rPr>
                <w:rFonts w:asciiTheme="minorHAnsi" w:hAnsiTheme="minorHAnsi" w:cstheme="minorHAnsi"/>
                <w:b/>
                <w:sz w:val="18"/>
                <w:szCs w:val="18"/>
              </w:rPr>
            </w:pPr>
          </w:p>
        </w:tc>
      </w:tr>
      <w:tr w:rsidR="000C02D4" w:rsidRPr="00350F6A" w:rsidTr="00015AA7">
        <w:trPr>
          <w:jc w:val="center"/>
        </w:trPr>
        <w:tc>
          <w:tcPr>
            <w:tcW w:w="421" w:type="dxa"/>
          </w:tcPr>
          <w:p w:rsidR="000C02D4" w:rsidRPr="00350F6A" w:rsidRDefault="000C02D4"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0C02D4" w:rsidRPr="00350F6A" w:rsidRDefault="000C02D4" w:rsidP="00015AA7">
            <w:pPr>
              <w:spacing w:after="0"/>
              <w:contextualSpacing/>
              <w:rPr>
                <w:rFonts w:asciiTheme="minorHAnsi" w:hAnsiTheme="minorHAnsi" w:cstheme="minorHAnsi"/>
                <w:b/>
                <w:sz w:val="18"/>
                <w:szCs w:val="18"/>
              </w:rPr>
            </w:pPr>
          </w:p>
        </w:tc>
        <w:tc>
          <w:tcPr>
            <w:tcW w:w="1134" w:type="dxa"/>
          </w:tcPr>
          <w:p w:rsidR="000C02D4" w:rsidRPr="00350F6A" w:rsidRDefault="000C02D4" w:rsidP="00015AA7">
            <w:pPr>
              <w:spacing w:after="0"/>
              <w:contextualSpacing/>
              <w:rPr>
                <w:rFonts w:asciiTheme="minorHAnsi" w:hAnsiTheme="minorHAnsi" w:cstheme="minorHAnsi"/>
                <w:b/>
                <w:sz w:val="18"/>
                <w:szCs w:val="18"/>
              </w:rPr>
            </w:pPr>
          </w:p>
        </w:tc>
        <w:tc>
          <w:tcPr>
            <w:tcW w:w="851" w:type="dxa"/>
          </w:tcPr>
          <w:p w:rsidR="000C02D4" w:rsidRPr="00350F6A" w:rsidRDefault="000C02D4" w:rsidP="00015AA7">
            <w:pPr>
              <w:spacing w:after="0"/>
              <w:contextualSpacing/>
              <w:rPr>
                <w:rFonts w:asciiTheme="minorHAnsi" w:hAnsiTheme="minorHAnsi" w:cstheme="minorHAnsi"/>
                <w:b/>
                <w:sz w:val="18"/>
                <w:szCs w:val="18"/>
              </w:rPr>
            </w:pPr>
          </w:p>
        </w:tc>
        <w:tc>
          <w:tcPr>
            <w:tcW w:w="762" w:type="dxa"/>
          </w:tcPr>
          <w:p w:rsidR="000C02D4" w:rsidRPr="00350F6A" w:rsidRDefault="000C02D4" w:rsidP="00015AA7">
            <w:pPr>
              <w:spacing w:after="0"/>
              <w:contextualSpacing/>
              <w:rPr>
                <w:rFonts w:asciiTheme="minorHAnsi" w:hAnsiTheme="minorHAnsi" w:cstheme="minorHAnsi"/>
                <w:b/>
                <w:sz w:val="18"/>
                <w:szCs w:val="18"/>
              </w:rPr>
            </w:pPr>
          </w:p>
        </w:tc>
        <w:tc>
          <w:tcPr>
            <w:tcW w:w="1364" w:type="dxa"/>
          </w:tcPr>
          <w:p w:rsidR="000C02D4" w:rsidRPr="00350F6A" w:rsidRDefault="000C02D4" w:rsidP="00015AA7">
            <w:pPr>
              <w:spacing w:after="0"/>
              <w:contextualSpacing/>
              <w:rPr>
                <w:rFonts w:asciiTheme="minorHAnsi" w:hAnsiTheme="minorHAnsi" w:cstheme="minorHAnsi"/>
                <w:b/>
                <w:sz w:val="18"/>
                <w:szCs w:val="18"/>
              </w:rPr>
            </w:pPr>
          </w:p>
        </w:tc>
        <w:tc>
          <w:tcPr>
            <w:tcW w:w="992" w:type="dxa"/>
          </w:tcPr>
          <w:p w:rsidR="000C02D4" w:rsidRPr="00350F6A" w:rsidRDefault="000C02D4" w:rsidP="00015AA7">
            <w:pPr>
              <w:spacing w:after="0"/>
              <w:contextualSpacing/>
              <w:rPr>
                <w:rFonts w:asciiTheme="minorHAnsi" w:hAnsiTheme="minorHAnsi" w:cstheme="minorHAnsi"/>
                <w:b/>
                <w:sz w:val="18"/>
                <w:szCs w:val="18"/>
              </w:rPr>
            </w:pPr>
          </w:p>
        </w:tc>
        <w:tc>
          <w:tcPr>
            <w:tcW w:w="753" w:type="dxa"/>
          </w:tcPr>
          <w:p w:rsidR="000C02D4" w:rsidRPr="00350F6A" w:rsidRDefault="000C02D4" w:rsidP="00015AA7">
            <w:pPr>
              <w:spacing w:after="0"/>
              <w:contextualSpacing/>
              <w:rPr>
                <w:rFonts w:asciiTheme="minorHAnsi" w:hAnsiTheme="minorHAnsi" w:cstheme="minorHAnsi"/>
                <w:b/>
                <w:sz w:val="18"/>
                <w:szCs w:val="18"/>
              </w:rPr>
            </w:pPr>
          </w:p>
        </w:tc>
      </w:tr>
      <w:tr w:rsidR="000C02D4" w:rsidRPr="00350F6A" w:rsidTr="00015AA7">
        <w:trPr>
          <w:jc w:val="center"/>
        </w:trPr>
        <w:tc>
          <w:tcPr>
            <w:tcW w:w="421" w:type="dxa"/>
          </w:tcPr>
          <w:p w:rsidR="000C02D4" w:rsidRPr="00350F6A" w:rsidRDefault="000C02D4"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0C02D4" w:rsidRPr="00350F6A" w:rsidRDefault="000C02D4" w:rsidP="00015AA7">
            <w:pPr>
              <w:spacing w:after="0"/>
              <w:contextualSpacing/>
              <w:rPr>
                <w:rFonts w:asciiTheme="minorHAnsi" w:hAnsiTheme="minorHAnsi" w:cstheme="minorHAnsi"/>
                <w:b/>
                <w:sz w:val="18"/>
                <w:szCs w:val="18"/>
              </w:rPr>
            </w:pPr>
          </w:p>
        </w:tc>
        <w:tc>
          <w:tcPr>
            <w:tcW w:w="1134" w:type="dxa"/>
          </w:tcPr>
          <w:p w:rsidR="000C02D4" w:rsidRPr="00350F6A" w:rsidRDefault="000C02D4" w:rsidP="00015AA7">
            <w:pPr>
              <w:spacing w:after="0"/>
              <w:contextualSpacing/>
              <w:rPr>
                <w:rFonts w:asciiTheme="minorHAnsi" w:hAnsiTheme="minorHAnsi" w:cstheme="minorHAnsi"/>
                <w:b/>
                <w:sz w:val="18"/>
                <w:szCs w:val="18"/>
              </w:rPr>
            </w:pPr>
          </w:p>
        </w:tc>
        <w:tc>
          <w:tcPr>
            <w:tcW w:w="851" w:type="dxa"/>
          </w:tcPr>
          <w:p w:rsidR="000C02D4" w:rsidRPr="00350F6A" w:rsidRDefault="000C02D4" w:rsidP="00015AA7">
            <w:pPr>
              <w:spacing w:after="0"/>
              <w:contextualSpacing/>
              <w:rPr>
                <w:rFonts w:asciiTheme="minorHAnsi" w:hAnsiTheme="minorHAnsi" w:cstheme="minorHAnsi"/>
                <w:b/>
                <w:sz w:val="18"/>
                <w:szCs w:val="18"/>
              </w:rPr>
            </w:pPr>
          </w:p>
        </w:tc>
        <w:tc>
          <w:tcPr>
            <w:tcW w:w="762" w:type="dxa"/>
          </w:tcPr>
          <w:p w:rsidR="000C02D4" w:rsidRPr="00350F6A" w:rsidRDefault="000C02D4" w:rsidP="00015AA7">
            <w:pPr>
              <w:spacing w:after="0"/>
              <w:contextualSpacing/>
              <w:rPr>
                <w:rFonts w:asciiTheme="minorHAnsi" w:hAnsiTheme="minorHAnsi" w:cstheme="minorHAnsi"/>
                <w:b/>
                <w:sz w:val="18"/>
                <w:szCs w:val="18"/>
              </w:rPr>
            </w:pPr>
          </w:p>
        </w:tc>
        <w:tc>
          <w:tcPr>
            <w:tcW w:w="1364" w:type="dxa"/>
          </w:tcPr>
          <w:p w:rsidR="000C02D4" w:rsidRPr="00350F6A" w:rsidRDefault="000C02D4" w:rsidP="00015AA7">
            <w:pPr>
              <w:spacing w:after="0"/>
              <w:contextualSpacing/>
              <w:rPr>
                <w:rFonts w:asciiTheme="minorHAnsi" w:hAnsiTheme="minorHAnsi" w:cstheme="minorHAnsi"/>
                <w:b/>
                <w:sz w:val="18"/>
                <w:szCs w:val="18"/>
              </w:rPr>
            </w:pPr>
          </w:p>
        </w:tc>
        <w:tc>
          <w:tcPr>
            <w:tcW w:w="992" w:type="dxa"/>
          </w:tcPr>
          <w:p w:rsidR="000C02D4" w:rsidRPr="00350F6A" w:rsidRDefault="000C02D4" w:rsidP="00015AA7">
            <w:pPr>
              <w:spacing w:after="0"/>
              <w:contextualSpacing/>
              <w:rPr>
                <w:rFonts w:asciiTheme="minorHAnsi" w:hAnsiTheme="minorHAnsi" w:cstheme="minorHAnsi"/>
                <w:b/>
                <w:sz w:val="18"/>
                <w:szCs w:val="18"/>
              </w:rPr>
            </w:pPr>
          </w:p>
        </w:tc>
        <w:tc>
          <w:tcPr>
            <w:tcW w:w="753" w:type="dxa"/>
          </w:tcPr>
          <w:p w:rsidR="000C02D4" w:rsidRPr="00350F6A" w:rsidRDefault="000C02D4" w:rsidP="00015AA7">
            <w:pPr>
              <w:spacing w:after="0"/>
              <w:contextualSpacing/>
              <w:rPr>
                <w:rFonts w:asciiTheme="minorHAnsi" w:hAnsiTheme="minorHAnsi" w:cstheme="minorHAnsi"/>
                <w:b/>
                <w:sz w:val="18"/>
                <w:szCs w:val="18"/>
              </w:rPr>
            </w:pPr>
          </w:p>
        </w:tc>
      </w:tr>
    </w:tbl>
    <w:p w:rsidR="000C02D4" w:rsidRPr="00350F6A" w:rsidRDefault="000C02D4" w:rsidP="000C02D4">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0C02D4" w:rsidRPr="00350F6A" w:rsidRDefault="000C02D4" w:rsidP="000C02D4">
      <w:pPr>
        <w:spacing w:after="0"/>
        <w:ind w:left="360"/>
        <w:contextualSpacing/>
        <w:rPr>
          <w:rFonts w:asciiTheme="minorHAnsi" w:hAnsiTheme="minorHAnsi" w:cstheme="minorHAnsi"/>
          <w:b/>
          <w:color w:val="FF0000"/>
          <w:sz w:val="18"/>
          <w:szCs w:val="18"/>
        </w:rPr>
      </w:pPr>
    </w:p>
    <w:p w:rsidR="000C02D4" w:rsidRPr="00350F6A" w:rsidRDefault="000C02D4" w:rsidP="000C02D4">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0C02D4" w:rsidRPr="00FD4C32" w:rsidRDefault="000C02D4" w:rsidP="000C02D4">
      <w:pPr>
        <w:pStyle w:val="Prrafodelista"/>
        <w:numPr>
          <w:ilvl w:val="0"/>
          <w:numId w:val="46"/>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0C02D4" w:rsidRPr="00350F6A" w:rsidRDefault="000C02D4" w:rsidP="000C02D4">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C02D4" w:rsidRPr="00350F6A" w:rsidTr="00015AA7">
        <w:trPr>
          <w:jc w:val="center"/>
        </w:trPr>
        <w:tc>
          <w:tcPr>
            <w:tcW w:w="561" w:type="dxa"/>
          </w:tcPr>
          <w:p w:rsidR="000C02D4" w:rsidRPr="00350F6A" w:rsidRDefault="000C02D4" w:rsidP="00015AA7">
            <w:pPr>
              <w:spacing w:after="0"/>
              <w:contextualSpacing/>
              <w:jc w:val="center"/>
              <w:rPr>
                <w:rFonts w:asciiTheme="minorHAnsi" w:hAnsiTheme="minorHAnsi" w:cstheme="minorHAnsi"/>
                <w:b/>
                <w:sz w:val="18"/>
                <w:szCs w:val="18"/>
              </w:rPr>
            </w:pPr>
          </w:p>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C02D4" w:rsidRPr="00350F6A" w:rsidRDefault="000C02D4" w:rsidP="00015AA7">
            <w:pPr>
              <w:spacing w:after="0"/>
              <w:contextualSpacing/>
              <w:jc w:val="center"/>
              <w:rPr>
                <w:rFonts w:asciiTheme="minorHAnsi" w:hAnsiTheme="minorHAnsi" w:cstheme="minorHAnsi"/>
                <w:b/>
                <w:sz w:val="18"/>
                <w:szCs w:val="18"/>
              </w:rPr>
            </w:pPr>
          </w:p>
          <w:p w:rsidR="000C02D4" w:rsidRPr="00350F6A" w:rsidRDefault="000C02D4"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bl>
    <w:p w:rsidR="000C02D4" w:rsidRPr="00350F6A" w:rsidRDefault="000C02D4" w:rsidP="000C02D4">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0C02D4" w:rsidRPr="00175E4A" w:rsidRDefault="000C02D4" w:rsidP="000C02D4">
      <w:pPr>
        <w:pStyle w:val="Prrafodelista"/>
        <w:numPr>
          <w:ilvl w:val="0"/>
          <w:numId w:val="46"/>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0C02D4" w:rsidRPr="00FD4C32" w:rsidRDefault="000C02D4" w:rsidP="000C02D4">
      <w:pPr>
        <w:pStyle w:val="Prrafodelista"/>
        <w:numPr>
          <w:ilvl w:val="0"/>
          <w:numId w:val="47"/>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0C02D4" w:rsidRPr="00350F6A" w:rsidRDefault="000C02D4" w:rsidP="000C02D4">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0C02D4" w:rsidRPr="00350F6A" w:rsidRDefault="000C02D4" w:rsidP="000C02D4">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C02D4" w:rsidRPr="00350F6A" w:rsidTr="00015AA7">
        <w:trPr>
          <w:jc w:val="center"/>
        </w:trPr>
        <w:tc>
          <w:tcPr>
            <w:tcW w:w="561" w:type="dxa"/>
          </w:tcPr>
          <w:p w:rsidR="000C02D4" w:rsidRPr="00350F6A" w:rsidRDefault="000C02D4" w:rsidP="00015AA7">
            <w:pPr>
              <w:spacing w:after="0"/>
              <w:contextualSpacing/>
              <w:jc w:val="center"/>
              <w:rPr>
                <w:rFonts w:asciiTheme="minorHAnsi" w:hAnsiTheme="minorHAnsi" w:cstheme="minorHAnsi"/>
                <w:b/>
                <w:sz w:val="18"/>
                <w:szCs w:val="18"/>
              </w:rPr>
            </w:pPr>
          </w:p>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C02D4" w:rsidRPr="00350F6A" w:rsidRDefault="000C02D4" w:rsidP="00015AA7">
            <w:pPr>
              <w:spacing w:after="0"/>
              <w:contextualSpacing/>
              <w:jc w:val="center"/>
              <w:rPr>
                <w:rFonts w:asciiTheme="minorHAnsi" w:hAnsiTheme="minorHAnsi" w:cstheme="minorHAnsi"/>
                <w:b/>
                <w:sz w:val="18"/>
                <w:szCs w:val="18"/>
              </w:rPr>
            </w:pPr>
          </w:p>
          <w:p w:rsidR="000C02D4" w:rsidRPr="00350F6A" w:rsidRDefault="000C02D4"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bl>
    <w:p w:rsidR="000C02D4" w:rsidRPr="00350F6A" w:rsidRDefault="000C02D4" w:rsidP="000C02D4">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0C02D4" w:rsidRPr="00350F6A" w:rsidRDefault="000C02D4" w:rsidP="000C02D4">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0C02D4" w:rsidRPr="00350F6A" w:rsidRDefault="000C02D4" w:rsidP="000C02D4">
      <w:pPr>
        <w:pStyle w:val="Prrafodelista"/>
        <w:numPr>
          <w:ilvl w:val="0"/>
          <w:numId w:val="47"/>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0C02D4" w:rsidRPr="00350F6A" w:rsidRDefault="000C02D4" w:rsidP="000C02D4">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C02D4" w:rsidRPr="00350F6A" w:rsidTr="00015AA7">
        <w:trPr>
          <w:jc w:val="center"/>
        </w:trPr>
        <w:tc>
          <w:tcPr>
            <w:tcW w:w="561" w:type="dxa"/>
          </w:tcPr>
          <w:p w:rsidR="000C02D4" w:rsidRPr="00350F6A" w:rsidRDefault="000C02D4" w:rsidP="00015AA7">
            <w:pPr>
              <w:spacing w:after="0"/>
              <w:contextualSpacing/>
              <w:jc w:val="center"/>
              <w:rPr>
                <w:rFonts w:asciiTheme="minorHAnsi" w:hAnsiTheme="minorHAnsi" w:cstheme="minorHAnsi"/>
                <w:b/>
                <w:sz w:val="18"/>
                <w:szCs w:val="18"/>
              </w:rPr>
            </w:pPr>
          </w:p>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C02D4" w:rsidRPr="00350F6A" w:rsidRDefault="000C02D4"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C02D4" w:rsidRPr="00350F6A" w:rsidRDefault="000C02D4" w:rsidP="00015AA7">
            <w:pPr>
              <w:spacing w:after="0"/>
              <w:contextualSpacing/>
              <w:jc w:val="center"/>
              <w:rPr>
                <w:rFonts w:asciiTheme="minorHAnsi" w:hAnsiTheme="minorHAnsi" w:cstheme="minorHAnsi"/>
                <w:b/>
                <w:sz w:val="18"/>
                <w:szCs w:val="18"/>
              </w:rPr>
            </w:pPr>
          </w:p>
          <w:p w:rsidR="000C02D4" w:rsidRPr="00350F6A" w:rsidRDefault="000C02D4"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r w:rsidR="000C02D4" w:rsidRPr="00350F6A" w:rsidTr="00015AA7">
        <w:trPr>
          <w:jc w:val="center"/>
        </w:trPr>
        <w:tc>
          <w:tcPr>
            <w:tcW w:w="561" w:type="dxa"/>
          </w:tcPr>
          <w:p w:rsidR="000C02D4" w:rsidRPr="00350F6A" w:rsidRDefault="000C02D4"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C02D4" w:rsidRPr="00350F6A" w:rsidRDefault="000C02D4" w:rsidP="00015AA7">
            <w:pPr>
              <w:spacing w:after="0"/>
              <w:contextualSpacing/>
              <w:rPr>
                <w:rFonts w:asciiTheme="minorHAnsi" w:hAnsiTheme="minorHAnsi" w:cstheme="minorHAnsi"/>
                <w:sz w:val="18"/>
                <w:szCs w:val="18"/>
              </w:rPr>
            </w:pPr>
          </w:p>
        </w:tc>
        <w:tc>
          <w:tcPr>
            <w:tcW w:w="1279" w:type="dxa"/>
          </w:tcPr>
          <w:p w:rsidR="000C02D4" w:rsidRPr="00350F6A" w:rsidRDefault="000C02D4" w:rsidP="00015AA7">
            <w:pPr>
              <w:spacing w:after="0"/>
              <w:contextualSpacing/>
              <w:rPr>
                <w:rFonts w:asciiTheme="minorHAnsi" w:hAnsiTheme="minorHAnsi" w:cstheme="minorHAnsi"/>
                <w:sz w:val="18"/>
                <w:szCs w:val="18"/>
              </w:rPr>
            </w:pPr>
          </w:p>
        </w:tc>
        <w:tc>
          <w:tcPr>
            <w:tcW w:w="1259" w:type="dxa"/>
          </w:tcPr>
          <w:p w:rsidR="000C02D4" w:rsidRPr="00350F6A" w:rsidRDefault="000C02D4" w:rsidP="00015AA7">
            <w:pPr>
              <w:spacing w:after="0"/>
              <w:contextualSpacing/>
              <w:rPr>
                <w:rFonts w:asciiTheme="minorHAnsi" w:hAnsiTheme="minorHAnsi" w:cstheme="minorHAnsi"/>
                <w:sz w:val="18"/>
                <w:szCs w:val="18"/>
              </w:rPr>
            </w:pPr>
          </w:p>
        </w:tc>
        <w:tc>
          <w:tcPr>
            <w:tcW w:w="1260"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c>
          <w:tcPr>
            <w:tcW w:w="1258" w:type="dxa"/>
          </w:tcPr>
          <w:p w:rsidR="000C02D4" w:rsidRPr="00350F6A" w:rsidRDefault="000C02D4" w:rsidP="00015AA7">
            <w:pPr>
              <w:spacing w:after="0"/>
              <w:contextualSpacing/>
              <w:rPr>
                <w:rFonts w:asciiTheme="minorHAnsi" w:hAnsiTheme="minorHAnsi" w:cstheme="minorHAnsi"/>
                <w:sz w:val="18"/>
                <w:szCs w:val="18"/>
              </w:rPr>
            </w:pPr>
          </w:p>
        </w:tc>
      </w:tr>
    </w:tbl>
    <w:p w:rsidR="000C02D4" w:rsidRPr="00350F6A" w:rsidRDefault="000C02D4" w:rsidP="000C02D4">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0C02D4" w:rsidRPr="00350F6A" w:rsidRDefault="000C02D4" w:rsidP="000C02D4">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0C02D4" w:rsidRPr="00350F6A" w:rsidRDefault="000C02D4" w:rsidP="000C02D4">
      <w:pPr>
        <w:spacing w:after="0"/>
        <w:ind w:left="1080"/>
        <w:contextualSpacing/>
        <w:rPr>
          <w:rFonts w:asciiTheme="minorHAnsi" w:hAnsiTheme="minorHAnsi" w:cstheme="minorHAnsi"/>
          <w:sz w:val="18"/>
          <w:szCs w:val="18"/>
        </w:rPr>
      </w:pPr>
    </w:p>
    <w:p w:rsidR="000C02D4" w:rsidRPr="00350F6A" w:rsidRDefault="000C02D4" w:rsidP="000C02D4">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0C02D4" w:rsidRPr="00350F6A" w:rsidRDefault="000C02D4" w:rsidP="000C02D4">
      <w:pPr>
        <w:spacing w:after="0"/>
        <w:ind w:left="1080"/>
        <w:contextualSpacing/>
        <w:rPr>
          <w:rFonts w:asciiTheme="minorHAnsi" w:hAnsiTheme="minorHAnsi" w:cstheme="minorHAnsi"/>
          <w:sz w:val="18"/>
          <w:szCs w:val="18"/>
        </w:rPr>
      </w:pPr>
    </w:p>
    <w:p w:rsidR="000C02D4" w:rsidRPr="00350F6A" w:rsidRDefault="000C02D4" w:rsidP="000C02D4">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0C02D4" w:rsidRPr="00350F6A" w:rsidRDefault="000C02D4" w:rsidP="000C02D4">
      <w:pPr>
        <w:spacing w:after="0"/>
        <w:ind w:left="1080"/>
        <w:contextualSpacing/>
        <w:rPr>
          <w:rFonts w:asciiTheme="minorHAnsi" w:hAnsiTheme="minorHAnsi" w:cstheme="minorHAnsi"/>
          <w:sz w:val="18"/>
          <w:szCs w:val="18"/>
        </w:rPr>
      </w:pPr>
    </w:p>
    <w:p w:rsidR="000C02D4" w:rsidRPr="00350F6A" w:rsidRDefault="000C02D4" w:rsidP="000C02D4">
      <w:pPr>
        <w:spacing w:after="0"/>
        <w:ind w:left="1080"/>
        <w:contextualSpacing/>
        <w:rPr>
          <w:rFonts w:asciiTheme="minorHAnsi" w:hAnsiTheme="minorHAnsi" w:cstheme="minorHAnsi"/>
          <w:sz w:val="18"/>
          <w:szCs w:val="18"/>
        </w:rPr>
      </w:pPr>
    </w:p>
    <w:p w:rsidR="000C02D4" w:rsidRPr="00350F6A" w:rsidRDefault="000C02D4" w:rsidP="000C02D4">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DB4F5D" w:rsidRDefault="00DB4F5D"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Default="000C02D4" w:rsidP="00DB4F5D">
      <w:pPr>
        <w:spacing w:after="0"/>
        <w:ind w:left="1080"/>
        <w:contextualSpacing/>
        <w:rPr>
          <w:rFonts w:asciiTheme="minorHAnsi" w:hAnsiTheme="minorHAnsi" w:cstheme="minorHAnsi"/>
          <w:sz w:val="18"/>
          <w:szCs w:val="18"/>
        </w:rPr>
      </w:pPr>
    </w:p>
    <w:p w:rsidR="000C02D4" w:rsidRPr="009C319C" w:rsidRDefault="000C02D4" w:rsidP="00DB4F5D">
      <w:pPr>
        <w:spacing w:after="0"/>
        <w:ind w:left="1080"/>
        <w:contextualSpacing/>
        <w:rPr>
          <w:rFonts w:asciiTheme="minorHAnsi" w:hAnsiTheme="minorHAnsi" w:cstheme="minorHAnsi"/>
          <w:sz w:val="18"/>
          <w:szCs w:val="18"/>
        </w:rPr>
      </w:pPr>
    </w:p>
    <w:p w:rsidR="00DB4F5D" w:rsidRPr="009C319C" w:rsidRDefault="00DB4F5D" w:rsidP="00DB4F5D">
      <w:pPr>
        <w:spacing w:after="0"/>
        <w:ind w:left="1080"/>
        <w:contextualSpacing/>
        <w:rPr>
          <w:rFonts w:asciiTheme="minorHAnsi" w:hAnsiTheme="minorHAnsi" w:cstheme="minorHAnsi"/>
          <w:sz w:val="18"/>
          <w:szCs w:val="18"/>
        </w:rPr>
      </w:pPr>
    </w:p>
    <w:p w:rsidR="00DB4F5D" w:rsidRDefault="00DB4F5D" w:rsidP="00DB4F5D">
      <w:pPr>
        <w:spacing w:after="0"/>
        <w:contextualSpacing/>
        <w:rPr>
          <w:rFonts w:asciiTheme="minorHAnsi" w:hAnsiTheme="minorHAnsi" w:cstheme="minorHAnsi"/>
          <w:sz w:val="18"/>
          <w:szCs w:val="18"/>
        </w:rPr>
      </w:pPr>
    </w:p>
    <w:p w:rsidR="000C02D4" w:rsidRPr="009C319C" w:rsidRDefault="000C02D4" w:rsidP="00DB4F5D">
      <w:pPr>
        <w:spacing w:after="0"/>
        <w:contextualSpacing/>
        <w:rPr>
          <w:rFonts w:asciiTheme="minorHAnsi" w:hAnsiTheme="minorHAnsi" w:cstheme="minorHAnsi"/>
          <w:sz w:val="18"/>
          <w:szCs w:val="18"/>
        </w:rPr>
      </w:pPr>
    </w:p>
    <w:p w:rsidR="00DB4F5D" w:rsidRPr="009C319C" w:rsidRDefault="00DB4F5D" w:rsidP="00DB4F5D">
      <w:pPr>
        <w:spacing w:after="0"/>
        <w:contextualSpacing/>
        <w:rPr>
          <w:rFonts w:asciiTheme="minorHAnsi" w:hAnsiTheme="minorHAnsi" w:cstheme="minorHAnsi"/>
          <w:b/>
          <w:sz w:val="18"/>
          <w:szCs w:val="18"/>
          <w:u w:val="single"/>
        </w:rPr>
      </w:pPr>
    </w:p>
    <w:p w:rsidR="00DB4F5D" w:rsidRPr="009C319C" w:rsidRDefault="00DB4F5D" w:rsidP="00DB4F5D">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DB4F5D" w:rsidRPr="009C319C" w:rsidRDefault="00DB4F5D" w:rsidP="00DB4F5D">
      <w:pPr>
        <w:spacing w:after="0"/>
        <w:ind w:left="1080"/>
        <w:contextualSpacing/>
        <w:jc w:val="center"/>
        <w:rPr>
          <w:rFonts w:asciiTheme="minorHAnsi" w:hAnsiTheme="minorHAnsi" w:cstheme="minorHAnsi"/>
          <w:b/>
          <w:sz w:val="18"/>
          <w:szCs w:val="18"/>
        </w:rPr>
      </w:pPr>
    </w:p>
    <w:p w:rsidR="00DB4F5D" w:rsidRPr="009C319C" w:rsidRDefault="00DB4F5D" w:rsidP="00DB4F5D">
      <w:pPr>
        <w:spacing w:after="0"/>
        <w:ind w:left="1080"/>
        <w:contextualSpacing/>
        <w:jc w:val="center"/>
        <w:rPr>
          <w:rFonts w:asciiTheme="minorHAnsi" w:hAnsiTheme="minorHAnsi" w:cstheme="minorHAnsi"/>
          <w:b/>
          <w:sz w:val="18"/>
          <w:szCs w:val="18"/>
        </w:rPr>
      </w:pPr>
    </w:p>
    <w:p w:rsidR="00DB4F5D" w:rsidRPr="009C319C" w:rsidRDefault="00DB4F5D" w:rsidP="00DB4F5D">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B4F5D" w:rsidRPr="009C319C" w:rsidRDefault="00DB4F5D" w:rsidP="00DB4F5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B4F5D" w:rsidRPr="009C319C" w:rsidRDefault="00DB4F5D" w:rsidP="00DB4F5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DB4F5D" w:rsidRPr="009C319C" w:rsidRDefault="00DB4F5D" w:rsidP="00DB4F5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DB4F5D" w:rsidRPr="009C319C" w:rsidRDefault="00DB4F5D" w:rsidP="00DB4F5D">
      <w:pPr>
        <w:spacing w:after="0"/>
        <w:ind w:left="1080"/>
        <w:contextualSpacing/>
        <w:jc w:val="center"/>
        <w:rPr>
          <w:rFonts w:asciiTheme="minorHAnsi" w:hAnsiTheme="minorHAnsi" w:cstheme="minorHAnsi"/>
          <w:b/>
          <w:sz w:val="18"/>
          <w:szCs w:val="18"/>
        </w:rPr>
      </w:pPr>
    </w:p>
    <w:p w:rsidR="00DB4F5D" w:rsidRPr="009C319C" w:rsidRDefault="00DB4F5D" w:rsidP="00DB4F5D">
      <w:pPr>
        <w:spacing w:after="0"/>
        <w:ind w:left="1080"/>
        <w:contextualSpacing/>
        <w:jc w:val="center"/>
        <w:rPr>
          <w:rFonts w:asciiTheme="minorHAnsi" w:hAnsiTheme="minorHAnsi" w:cstheme="minorHAnsi"/>
          <w:b/>
          <w:sz w:val="18"/>
          <w:szCs w:val="18"/>
        </w:rPr>
      </w:pPr>
    </w:p>
    <w:p w:rsidR="00DB4F5D" w:rsidRPr="009C319C" w:rsidRDefault="00DB4F5D" w:rsidP="00DB4F5D">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DB4F5D" w:rsidRPr="009C319C" w:rsidRDefault="00DB4F5D" w:rsidP="00DB4F5D">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DB4F5D" w:rsidRPr="009C319C" w:rsidRDefault="00DB4F5D" w:rsidP="00DB4F5D">
      <w:pPr>
        <w:spacing w:after="0"/>
        <w:ind w:left="1080"/>
        <w:contextualSpacing/>
        <w:jc w:val="center"/>
        <w:rPr>
          <w:rFonts w:asciiTheme="minorHAnsi" w:hAnsiTheme="minorHAnsi" w:cstheme="minorHAnsi"/>
          <w:sz w:val="18"/>
          <w:szCs w:val="18"/>
        </w:rPr>
      </w:pPr>
    </w:p>
    <w:p w:rsidR="00DB4F5D" w:rsidRPr="009C319C" w:rsidRDefault="00DB4F5D" w:rsidP="00DB4F5D">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B4F5D" w:rsidRPr="009C319C" w:rsidRDefault="00DB4F5D" w:rsidP="00DB4F5D">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B4F5D" w:rsidRPr="009C319C" w:rsidRDefault="00DB4F5D" w:rsidP="00DB4F5D">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DB4F5D" w:rsidRPr="009C319C" w:rsidRDefault="00DB4F5D" w:rsidP="00DB4F5D">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7AF2558E" wp14:editId="3DC92EDC">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B601" id="24 Rectángulo" o:spid="_x0000_s1026" style="position:absolute;margin-left:1.35pt;margin-top:3.6pt;width:28.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DB4F5D" w:rsidRPr="009C319C" w:rsidRDefault="00DB4F5D" w:rsidP="00DB4F5D">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DB4F5D" w:rsidRPr="009C319C" w:rsidRDefault="00DB4F5D" w:rsidP="00DB4F5D">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DB4F5D" w:rsidRPr="009C319C" w:rsidRDefault="00DB4F5D" w:rsidP="00DB4F5D">
      <w:pPr>
        <w:spacing w:after="0"/>
        <w:jc w:val="both"/>
        <w:rPr>
          <w:rFonts w:asciiTheme="minorHAnsi" w:hAnsiTheme="minorHAnsi" w:cstheme="minorHAnsi"/>
          <w:sz w:val="18"/>
          <w:szCs w:val="18"/>
        </w:rPr>
      </w:pPr>
    </w:p>
    <w:p w:rsidR="00DB4F5D" w:rsidRPr="009C319C" w:rsidRDefault="00DB4F5D" w:rsidP="00DB4F5D">
      <w:pPr>
        <w:spacing w:after="0"/>
        <w:jc w:val="both"/>
        <w:rPr>
          <w:rFonts w:asciiTheme="minorHAnsi" w:hAnsiTheme="minorHAnsi" w:cstheme="minorHAnsi"/>
          <w:sz w:val="18"/>
          <w:szCs w:val="18"/>
        </w:rPr>
      </w:pPr>
    </w:p>
    <w:p w:rsidR="00DB4F5D" w:rsidRPr="009C319C" w:rsidRDefault="00DB4F5D" w:rsidP="00DB4F5D">
      <w:pPr>
        <w:spacing w:after="0"/>
        <w:jc w:val="both"/>
        <w:rPr>
          <w:rFonts w:asciiTheme="minorHAnsi" w:hAnsiTheme="minorHAnsi" w:cstheme="minorHAnsi"/>
          <w:sz w:val="18"/>
          <w:szCs w:val="18"/>
        </w:rPr>
      </w:pPr>
    </w:p>
    <w:p w:rsidR="00DB4F5D" w:rsidRPr="009C319C" w:rsidRDefault="00DB4F5D" w:rsidP="00DB4F5D">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B4F5D" w:rsidRPr="009C319C" w:rsidRDefault="00DB4F5D" w:rsidP="00DB4F5D">
      <w:pPr>
        <w:spacing w:after="0"/>
        <w:jc w:val="both"/>
        <w:rPr>
          <w:rFonts w:asciiTheme="minorHAnsi" w:hAnsiTheme="minorHAnsi" w:cstheme="minorHAnsi"/>
          <w:sz w:val="18"/>
          <w:szCs w:val="18"/>
        </w:rPr>
      </w:pPr>
    </w:p>
    <w:p w:rsidR="00DB4F5D" w:rsidRPr="009C319C" w:rsidRDefault="00DB4F5D" w:rsidP="00DB4F5D">
      <w:pPr>
        <w:spacing w:after="0"/>
        <w:jc w:val="both"/>
        <w:rPr>
          <w:rFonts w:asciiTheme="minorHAnsi" w:hAnsiTheme="minorHAnsi" w:cstheme="minorHAnsi"/>
          <w:sz w:val="18"/>
          <w:szCs w:val="18"/>
        </w:rPr>
      </w:pPr>
    </w:p>
    <w:p w:rsidR="00DB4F5D" w:rsidRPr="009C319C" w:rsidRDefault="00DB4F5D" w:rsidP="00DB4F5D">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DB4F5D" w:rsidRPr="009C319C" w:rsidRDefault="00DB4F5D" w:rsidP="00DB4F5D">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both"/>
        <w:rPr>
          <w:rFonts w:asciiTheme="minorHAnsi" w:hAnsiTheme="minorHAnsi" w:cstheme="minorHAnsi"/>
          <w:sz w:val="18"/>
          <w:szCs w:val="18"/>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ind w:left="1080"/>
        <w:contextualSpacing/>
        <w:jc w:val="center"/>
        <w:rPr>
          <w:rFonts w:asciiTheme="minorHAnsi" w:hAnsiTheme="minorHAnsi" w:cstheme="minorHAnsi"/>
          <w:sz w:val="18"/>
          <w:szCs w:val="18"/>
          <w:u w:val="single"/>
        </w:rPr>
      </w:pPr>
    </w:p>
    <w:p w:rsidR="00DB4F5D" w:rsidRDefault="00DB4F5D" w:rsidP="00DB4F5D">
      <w:pPr>
        <w:spacing w:after="0"/>
        <w:ind w:left="1080"/>
        <w:contextualSpacing/>
        <w:jc w:val="center"/>
        <w:rPr>
          <w:rFonts w:asciiTheme="minorHAnsi" w:hAnsiTheme="minorHAnsi" w:cstheme="minorHAnsi"/>
          <w:sz w:val="18"/>
          <w:szCs w:val="18"/>
          <w:u w:val="single"/>
        </w:rPr>
      </w:pPr>
    </w:p>
    <w:p w:rsidR="000C02D4" w:rsidRPr="009C319C" w:rsidRDefault="000C02D4" w:rsidP="00DB4F5D">
      <w:pPr>
        <w:spacing w:after="0"/>
        <w:ind w:left="1080"/>
        <w:contextualSpacing/>
        <w:jc w:val="center"/>
        <w:rPr>
          <w:rFonts w:asciiTheme="minorHAnsi" w:hAnsiTheme="minorHAnsi" w:cstheme="minorHAnsi"/>
          <w:sz w:val="18"/>
          <w:szCs w:val="18"/>
          <w:u w:val="single"/>
        </w:rPr>
      </w:pPr>
    </w:p>
    <w:p w:rsidR="00DB4F5D" w:rsidRPr="009C319C" w:rsidRDefault="00DB4F5D" w:rsidP="00DB4F5D">
      <w:pPr>
        <w:spacing w:after="0"/>
        <w:contextualSpacing/>
        <w:rPr>
          <w:rFonts w:asciiTheme="minorHAnsi" w:hAnsiTheme="minorHAnsi" w:cstheme="minorHAnsi"/>
          <w:b/>
          <w:sz w:val="18"/>
          <w:szCs w:val="18"/>
          <w:u w:val="single"/>
        </w:rPr>
      </w:pPr>
    </w:p>
    <w:p w:rsidR="00DB4F5D" w:rsidRPr="009C319C" w:rsidRDefault="00DB4F5D" w:rsidP="00DB4F5D">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DB4F5D" w:rsidRPr="009C319C" w:rsidRDefault="00DB4F5D" w:rsidP="00DB4F5D">
      <w:pPr>
        <w:spacing w:after="0"/>
        <w:ind w:left="1080"/>
        <w:contextualSpacing/>
        <w:jc w:val="center"/>
        <w:rPr>
          <w:rFonts w:asciiTheme="minorHAnsi" w:hAnsiTheme="minorHAnsi" w:cstheme="minorHAnsi"/>
          <w:b/>
          <w:sz w:val="18"/>
          <w:szCs w:val="18"/>
          <w:u w:val="single"/>
        </w:rPr>
      </w:pPr>
    </w:p>
    <w:p w:rsidR="00DB4F5D" w:rsidRPr="009C319C" w:rsidRDefault="00DB4F5D" w:rsidP="00DB4F5D">
      <w:pPr>
        <w:spacing w:after="0"/>
        <w:ind w:left="1080"/>
        <w:contextualSpacing/>
        <w:jc w:val="center"/>
        <w:rPr>
          <w:rFonts w:asciiTheme="minorHAnsi" w:hAnsiTheme="minorHAnsi" w:cstheme="minorHAnsi"/>
          <w:b/>
          <w:sz w:val="18"/>
          <w:szCs w:val="18"/>
          <w:u w:val="single"/>
        </w:rPr>
      </w:pPr>
    </w:p>
    <w:p w:rsidR="00DB4F5D" w:rsidRPr="009C319C" w:rsidRDefault="00DB4F5D" w:rsidP="00DB4F5D">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DB4F5D" w:rsidRPr="009C319C" w:rsidRDefault="00DB4F5D" w:rsidP="00DB4F5D">
      <w:pPr>
        <w:spacing w:after="0"/>
        <w:ind w:left="1080"/>
        <w:contextualSpacing/>
        <w:jc w:val="center"/>
        <w:rPr>
          <w:rFonts w:asciiTheme="minorHAnsi" w:hAnsiTheme="minorHAnsi" w:cstheme="minorHAnsi"/>
          <w:b/>
          <w:sz w:val="18"/>
          <w:szCs w:val="18"/>
        </w:rPr>
      </w:pPr>
    </w:p>
    <w:p w:rsidR="00DB4F5D" w:rsidRPr="009C319C" w:rsidRDefault="00DB4F5D" w:rsidP="00DB4F5D">
      <w:pPr>
        <w:spacing w:after="0"/>
        <w:ind w:left="1080"/>
        <w:contextualSpacing/>
        <w:jc w:val="center"/>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DB4F5D" w:rsidRPr="009C319C" w:rsidRDefault="00DB4F5D" w:rsidP="00DB4F5D">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DB4F5D" w:rsidRPr="009C319C" w:rsidTr="000A221F">
        <w:tc>
          <w:tcPr>
            <w:tcW w:w="7054" w:type="dxa"/>
            <w:tcBorders>
              <w:top w:val="single" w:sz="4" w:space="0" w:color="auto"/>
              <w:left w:val="single" w:sz="4" w:space="0" w:color="auto"/>
              <w:bottom w:val="single" w:sz="4" w:space="0" w:color="auto"/>
              <w:right w:val="single" w:sz="4" w:space="0" w:color="auto"/>
            </w:tcBorders>
            <w:hideMark/>
          </w:tcPr>
          <w:p w:rsidR="00DB4F5D" w:rsidRPr="009C319C" w:rsidRDefault="00DB4F5D" w:rsidP="000A221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DB4F5D" w:rsidRPr="009C319C" w:rsidRDefault="00DB4F5D" w:rsidP="000A221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DB4F5D" w:rsidRPr="009C319C" w:rsidRDefault="00DB4F5D" w:rsidP="000A221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DB4F5D" w:rsidRPr="009C319C" w:rsidTr="000A221F">
        <w:tc>
          <w:tcPr>
            <w:tcW w:w="7054" w:type="dxa"/>
            <w:tcBorders>
              <w:top w:val="single" w:sz="4" w:space="0" w:color="auto"/>
              <w:left w:val="single" w:sz="4" w:space="0" w:color="auto"/>
              <w:bottom w:val="single" w:sz="4" w:space="0" w:color="auto"/>
              <w:right w:val="single" w:sz="4" w:space="0" w:color="auto"/>
            </w:tcBorders>
            <w:hideMark/>
          </w:tcPr>
          <w:p w:rsidR="00DB4F5D" w:rsidRPr="009C319C" w:rsidRDefault="00DB4F5D" w:rsidP="000A221F">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DB4F5D" w:rsidRPr="009C319C" w:rsidRDefault="00DB4F5D" w:rsidP="000A221F">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DB4F5D" w:rsidRPr="009C319C" w:rsidRDefault="00DB4F5D" w:rsidP="000A221F">
            <w:pPr>
              <w:contextualSpacing/>
              <w:jc w:val="both"/>
              <w:rPr>
                <w:rFonts w:asciiTheme="minorHAnsi" w:hAnsiTheme="minorHAnsi" w:cstheme="minorHAnsi"/>
                <w:sz w:val="18"/>
                <w:szCs w:val="18"/>
              </w:rPr>
            </w:pPr>
          </w:p>
        </w:tc>
      </w:tr>
    </w:tbl>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DB4F5D" w:rsidRPr="009C319C" w:rsidRDefault="00DB4F5D" w:rsidP="00DB4F5D">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DB4F5D" w:rsidRPr="009C319C" w:rsidTr="000A221F">
        <w:tc>
          <w:tcPr>
            <w:tcW w:w="7054" w:type="dxa"/>
            <w:tcBorders>
              <w:top w:val="single" w:sz="4" w:space="0" w:color="auto"/>
              <w:left w:val="single" w:sz="4" w:space="0" w:color="auto"/>
              <w:bottom w:val="single" w:sz="4" w:space="0" w:color="auto"/>
              <w:right w:val="single" w:sz="4" w:space="0" w:color="auto"/>
            </w:tcBorders>
            <w:hideMark/>
          </w:tcPr>
          <w:p w:rsidR="00DB4F5D" w:rsidRPr="009C319C" w:rsidRDefault="00DB4F5D" w:rsidP="000A221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DB4F5D" w:rsidRPr="009C319C" w:rsidRDefault="00DB4F5D" w:rsidP="000A221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DB4F5D" w:rsidRPr="009C319C" w:rsidRDefault="00DB4F5D" w:rsidP="000A221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DB4F5D" w:rsidRPr="009C319C" w:rsidTr="000A221F">
        <w:tc>
          <w:tcPr>
            <w:tcW w:w="7054" w:type="dxa"/>
            <w:tcBorders>
              <w:top w:val="single" w:sz="4" w:space="0" w:color="auto"/>
              <w:left w:val="single" w:sz="4" w:space="0" w:color="auto"/>
              <w:bottom w:val="single" w:sz="4" w:space="0" w:color="auto"/>
              <w:right w:val="single" w:sz="4" w:space="0" w:color="auto"/>
            </w:tcBorders>
            <w:hideMark/>
          </w:tcPr>
          <w:p w:rsidR="00DB4F5D" w:rsidRPr="009C319C" w:rsidRDefault="00DB4F5D" w:rsidP="000A221F">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DB4F5D" w:rsidRPr="009C319C" w:rsidRDefault="00DB4F5D" w:rsidP="000A221F">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DB4F5D" w:rsidRPr="009C319C" w:rsidRDefault="00DB4F5D" w:rsidP="000A221F">
            <w:pPr>
              <w:contextualSpacing/>
              <w:jc w:val="both"/>
              <w:rPr>
                <w:rFonts w:asciiTheme="minorHAnsi" w:hAnsiTheme="minorHAnsi" w:cstheme="minorHAnsi"/>
                <w:sz w:val="18"/>
                <w:szCs w:val="18"/>
              </w:rPr>
            </w:pPr>
          </w:p>
        </w:tc>
      </w:tr>
    </w:tbl>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center"/>
        <w:rPr>
          <w:rFonts w:asciiTheme="minorHAnsi" w:hAnsiTheme="minorHAnsi" w:cstheme="minorHAnsi"/>
          <w:b/>
          <w:sz w:val="18"/>
          <w:szCs w:val="18"/>
          <w:u w:val="single"/>
        </w:rPr>
      </w:pPr>
    </w:p>
    <w:p w:rsidR="00DB4F5D" w:rsidRPr="009C319C" w:rsidRDefault="00DB4F5D" w:rsidP="00DB4F5D">
      <w:pPr>
        <w:spacing w:after="0"/>
        <w:contextualSpacing/>
        <w:jc w:val="center"/>
        <w:rPr>
          <w:rFonts w:asciiTheme="minorHAnsi" w:hAnsiTheme="minorHAnsi" w:cstheme="minorHAnsi"/>
          <w:b/>
          <w:sz w:val="18"/>
          <w:szCs w:val="18"/>
          <w:u w:val="single"/>
        </w:rPr>
      </w:pPr>
    </w:p>
    <w:p w:rsidR="00DB4F5D" w:rsidRPr="009C319C" w:rsidRDefault="00DB4F5D" w:rsidP="00DB4F5D">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DB4F5D" w:rsidRPr="009C319C" w:rsidRDefault="00DB4F5D" w:rsidP="00DB4F5D">
      <w:pPr>
        <w:spacing w:after="0"/>
        <w:contextualSpacing/>
        <w:jc w:val="center"/>
        <w:rPr>
          <w:rFonts w:asciiTheme="minorHAnsi" w:hAnsiTheme="minorHAnsi" w:cstheme="minorHAnsi"/>
          <w:b/>
          <w:sz w:val="18"/>
          <w:szCs w:val="18"/>
          <w:u w:val="single"/>
        </w:rPr>
      </w:pPr>
    </w:p>
    <w:p w:rsidR="00DB4F5D" w:rsidRPr="009C319C" w:rsidRDefault="00DB4F5D" w:rsidP="00DB4F5D">
      <w:pPr>
        <w:spacing w:after="0"/>
        <w:contextualSpacing/>
        <w:jc w:val="center"/>
        <w:rPr>
          <w:rFonts w:asciiTheme="minorHAnsi" w:hAnsiTheme="minorHAnsi" w:cstheme="minorHAnsi"/>
          <w:b/>
          <w:sz w:val="18"/>
          <w:szCs w:val="18"/>
          <w:u w:val="single"/>
        </w:rPr>
      </w:pPr>
    </w:p>
    <w:p w:rsidR="00DB4F5D" w:rsidRPr="009C319C" w:rsidRDefault="00DB4F5D" w:rsidP="00DB4F5D">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DB4F5D" w:rsidRPr="009C319C" w:rsidRDefault="00DB4F5D" w:rsidP="00DB4F5D">
      <w:pPr>
        <w:spacing w:after="0"/>
        <w:contextualSpacing/>
        <w:jc w:val="center"/>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6A177494" wp14:editId="20E0369F">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0CF0C" id="32 Rectángulo" o:spid="_x0000_s1026" style="position:absolute;margin-left:405.75pt;margin-top:9.95pt;width:18.9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549C37F8" wp14:editId="081C068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C14BF" id="27 Rectángulo" o:spid="_x0000_s1026" style="position:absolute;margin-left:277.9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36323B6F" wp14:editId="401EF07C">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88BA5" id="34 Rectángulo" o:spid="_x0000_s1026" style="position:absolute;margin-left:-5pt;margin-top:12.35pt;width:182.6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DB4F5D" w:rsidRPr="009C319C" w:rsidRDefault="00DB4F5D" w:rsidP="00DB4F5D">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7DFC92BE" wp14:editId="5D969116">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C4B02" id="35 Rectángulo" o:spid="_x0000_s1026" style="position:absolute;margin-left:202.35pt;margin-top:.2pt;width:24.8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7448E1D0" wp14:editId="2B0BED30">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B42DB" id="38 Rectángulo" o:spid="_x0000_s1026" style="position:absolute;margin-left:202.35pt;margin-top:3.2pt;width:24.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03971166" wp14:editId="55832A0E">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88FF2" id="36 Rectángulo" o:spid="_x0000_s1026" style="position:absolute;margin-left:-5pt;margin-top:.95pt;width:182.6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3F1372D" wp14:editId="77DE75E3">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250F5E" id="39 Rectángulo" o:spid="_x0000_s1026" style="position:absolute;margin-left:101.85pt;margin-top:9.2pt;width:71.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DB4F5D" w:rsidRPr="009C319C" w:rsidRDefault="00DB4F5D" w:rsidP="00DB4F5D">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2C5D7CAD" wp14:editId="1984D26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4E3C8" id="40 Rectángulo" o:spid="_x0000_s1026" style="position:absolute;margin-left:202.35pt;margin-top:.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DB4F5D" w:rsidRPr="009C319C" w:rsidRDefault="00DB4F5D" w:rsidP="00DB4F5D">
      <w:pPr>
        <w:tabs>
          <w:tab w:val="left" w:pos="2154"/>
          <w:tab w:val="center" w:pos="4536"/>
        </w:tabs>
        <w:spacing w:after="0"/>
        <w:contextualSpacing/>
        <w:rPr>
          <w:rFonts w:asciiTheme="minorHAnsi" w:hAnsiTheme="minorHAnsi" w:cstheme="minorHAnsi"/>
          <w:sz w:val="18"/>
          <w:szCs w:val="18"/>
        </w:rPr>
      </w:pPr>
    </w:p>
    <w:p w:rsidR="00DB4F5D" w:rsidRPr="009C319C" w:rsidRDefault="00DB4F5D" w:rsidP="00DB4F5D">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1787FC21" wp14:editId="56E0417F">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E8E1" id="42 Rectángulo" o:spid="_x0000_s1026" style="position:absolute;margin-left:202.35pt;margin-top:7.6pt;width:24.7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743D9839" wp14:editId="7A05C2E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BB3CB" id="41 Rectángulo" o:spid="_x0000_s1026" style="position:absolute;margin-left:102.45pt;margin-top:7.6pt;width:71.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DB4F5D" w:rsidRPr="009C319C" w:rsidRDefault="00DB4F5D" w:rsidP="00DB4F5D">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DB4F5D" w:rsidRPr="009C319C" w:rsidRDefault="00DB4F5D" w:rsidP="00DB4F5D">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4A133664" wp14:editId="5E1A7AC2">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C5389" id="44 Rectángulo" o:spid="_x0000_s1026" style="position:absolute;margin-left:202.4pt;margin-top:8.7pt;width:24.7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38E45BEA" wp14:editId="2BA6E804">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37F305" id="43 Rectángulo" o:spid="_x0000_s1026" style="position:absolute;margin-left:101.85pt;margin-top:8.75pt;width:1in;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DB4F5D" w:rsidRPr="009C319C" w:rsidRDefault="00DB4F5D" w:rsidP="00DB4F5D">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6912" behindDoc="0" locked="0" layoutInCell="1" allowOverlap="1" wp14:anchorId="3D1FAA49" wp14:editId="02D47B47">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95D66" id="44 Rectángulo" o:spid="_x0000_s1026" style="position:absolute;margin-left:202.4pt;margin-top:10.3pt;width:24.7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2C8A1495" wp14:editId="48445E0A">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B0DC4" id="37 Rectángulo" o:spid="_x0000_s1026" style="position:absolute;margin-left:102.45pt;margin-top:10.3pt;width:71.4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DB4F5D" w:rsidRPr="009C319C" w:rsidRDefault="00DB4F5D" w:rsidP="00DB4F5D">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01D8822C" wp14:editId="6A0691F9">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5BE80" id="45 Rectángulo" o:spid="_x0000_s1026" style="position:absolute;margin-left:-5.85pt;margin-top:7.95pt;width:179.1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DB4F5D" w:rsidRPr="009C319C" w:rsidRDefault="00DB4F5D" w:rsidP="00DB4F5D">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191ADBF2" wp14:editId="36749F44">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1FB3F" id="46 Rectángulo" o:spid="_x0000_s1026" style="position:absolute;margin-left:202.35pt;margin-top:7.45pt;width:21.3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330ED111" wp14:editId="5A773917">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3A22A" id="47 Rectángulo" o:spid="_x0000_s1026" style="position:absolute;margin-left:-5.85pt;margin-top:8.55pt;width:179.1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2AD5FEE0" wp14:editId="6E9F90D8">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6FD7C" id="50 Rectángulo" o:spid="_x0000_s1026" style="position:absolute;margin-left:202.4pt;margin-top:.7pt;width:24.7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A849485" wp14:editId="4B429B7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2ECD9" id="49 Rectángulo" o:spid="_x0000_s1026" style="position:absolute;margin-left:98.1pt;margin-top:.7pt;width:71.4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DB4F5D" w:rsidRPr="009C319C" w:rsidRDefault="00DB4F5D" w:rsidP="00DB4F5D">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555211E5" wp14:editId="488561D9">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22764B" id="51 Rectángulo" o:spid="_x0000_s1026" style="position:absolute;margin-left:98.1pt;margin-top:2.35pt;width:71.4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40078BA3" wp14:editId="7C84C2D4">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2F0D6" id="48 Rectángulo" o:spid="_x0000_s1026" style="position:absolute;margin-left:202.35pt;margin-top:2.35pt;width:24.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DB4F5D" w:rsidRPr="009C319C" w:rsidRDefault="00DB4F5D" w:rsidP="00DB4F5D">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0C333E53" wp14:editId="24EA9AA5">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99602" id="53 Rectángulo" o:spid="_x0000_s1026" style="position:absolute;margin-left:202.35pt;margin-top:6.1pt;width:24.7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573B7106" wp14:editId="1E6BDF27">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9F4C51" id="52 Rectángulo" o:spid="_x0000_s1026" style="position:absolute;margin-left:98.7pt;margin-top:9.85pt;width:71.4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DB4F5D" w:rsidRPr="009C319C" w:rsidRDefault="00DB4F5D" w:rsidP="00DB4F5D">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2B5CAB31" wp14:editId="1D205058">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6552B3" id="54 Rectángulo" o:spid="_x0000_s1026" style="position:absolute;margin-left:98.1pt;margin-top:10.05pt;width:1in;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7BB6F5C4" wp14:editId="34FF4A14">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776A9" id="55 Rectángulo" o:spid="_x0000_s1026" style="position:absolute;margin-left:202.35pt;margin-top:10.05pt;width:24.7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DB4F5D" w:rsidRPr="009C319C" w:rsidRDefault="00DB4F5D" w:rsidP="00DB4F5D">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B4F5D" w:rsidRPr="009C319C" w:rsidRDefault="00DB4F5D" w:rsidP="00DB4F5D">
      <w:pPr>
        <w:spacing w:after="0"/>
        <w:contextualSpacing/>
        <w:jc w:val="both"/>
        <w:rPr>
          <w:rFonts w:asciiTheme="minorHAnsi" w:hAnsiTheme="minorHAnsi" w:cstheme="minorHAnsi"/>
          <w:sz w:val="18"/>
          <w:szCs w:val="18"/>
        </w:rPr>
      </w:pPr>
    </w:p>
    <w:p w:rsidR="00DB4F5D"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DB4F5D" w:rsidRPr="009C319C" w:rsidRDefault="00DB4F5D" w:rsidP="00DB4F5D">
      <w:pPr>
        <w:spacing w:after="0"/>
        <w:contextualSpacing/>
        <w:jc w:val="center"/>
        <w:rPr>
          <w:rFonts w:asciiTheme="minorHAnsi" w:hAnsiTheme="minorHAnsi" w:cstheme="minorHAnsi"/>
          <w:b/>
          <w:sz w:val="18"/>
          <w:szCs w:val="18"/>
        </w:rPr>
      </w:pPr>
    </w:p>
    <w:p w:rsidR="00DB4F5D" w:rsidRPr="009C319C" w:rsidRDefault="00DB4F5D" w:rsidP="00DB4F5D">
      <w:pPr>
        <w:spacing w:after="0"/>
        <w:contextualSpacing/>
        <w:jc w:val="center"/>
        <w:rPr>
          <w:rFonts w:asciiTheme="minorHAnsi" w:hAnsiTheme="minorHAnsi" w:cstheme="minorHAnsi"/>
          <w:b/>
          <w:sz w:val="18"/>
          <w:szCs w:val="18"/>
        </w:rPr>
      </w:pPr>
    </w:p>
    <w:p w:rsidR="00DB4F5D" w:rsidRPr="009C319C" w:rsidRDefault="00DB4F5D" w:rsidP="00DB4F5D">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B4F5D" w:rsidRPr="009C319C" w:rsidRDefault="00DB4F5D" w:rsidP="00DB4F5D">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B4F5D" w:rsidRPr="009C319C" w:rsidRDefault="00DB4F5D" w:rsidP="00DB4F5D">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DB4F5D" w:rsidRPr="009C319C" w:rsidRDefault="00DB4F5D" w:rsidP="00DB4F5D">
      <w:pPr>
        <w:spacing w:after="0" w:line="360" w:lineRule="auto"/>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DB4F5D" w:rsidRPr="009C319C" w:rsidRDefault="00DB4F5D" w:rsidP="00DB4F5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B4F5D" w:rsidRPr="009C319C" w:rsidRDefault="00DB4F5D" w:rsidP="00DB4F5D">
      <w:pPr>
        <w:spacing w:after="0"/>
        <w:contextualSpacing/>
        <w:jc w:val="both"/>
        <w:rPr>
          <w:rFonts w:asciiTheme="minorHAnsi" w:hAnsiTheme="minorHAnsi" w:cstheme="minorHAnsi"/>
          <w:sz w:val="18"/>
          <w:szCs w:val="18"/>
        </w:rPr>
      </w:pPr>
    </w:p>
    <w:p w:rsidR="00DB4F5D" w:rsidRDefault="00DB4F5D" w:rsidP="00DB4F5D"/>
    <w:p w:rsidR="00DB4F5D" w:rsidRDefault="00DB4F5D" w:rsidP="00DB4F5D">
      <w:pPr>
        <w:spacing w:after="0"/>
        <w:rPr>
          <w:rFonts w:asciiTheme="minorHAnsi" w:hAnsiTheme="minorHAnsi" w:cstheme="minorHAnsi"/>
          <w:b/>
          <w:sz w:val="18"/>
          <w:szCs w:val="18"/>
          <w:u w:val="single"/>
        </w:rPr>
      </w:pPr>
    </w:p>
    <w:p w:rsidR="00DB4F5D" w:rsidRDefault="00DB4F5D" w:rsidP="00DB4F5D">
      <w:pPr>
        <w:spacing w:after="0"/>
        <w:jc w:val="center"/>
        <w:rPr>
          <w:rFonts w:asciiTheme="minorHAnsi" w:hAnsiTheme="minorHAnsi" w:cstheme="minorHAnsi"/>
          <w:b/>
          <w:sz w:val="18"/>
          <w:szCs w:val="18"/>
          <w:u w:val="single"/>
        </w:rPr>
      </w:pPr>
    </w:p>
    <w:p w:rsidR="00DB4F5D" w:rsidRDefault="00DB4F5D" w:rsidP="00DB4F5D">
      <w:pPr>
        <w:spacing w:after="0"/>
        <w:jc w:val="center"/>
        <w:rPr>
          <w:rFonts w:asciiTheme="minorHAnsi" w:hAnsiTheme="minorHAnsi" w:cstheme="minorHAnsi"/>
          <w:b/>
          <w:sz w:val="18"/>
          <w:szCs w:val="18"/>
          <w:u w:val="single"/>
        </w:rPr>
      </w:pPr>
    </w:p>
    <w:p w:rsidR="00DB4F5D" w:rsidRDefault="00DB4F5D" w:rsidP="00DB4F5D">
      <w:pPr>
        <w:spacing w:after="0"/>
        <w:jc w:val="center"/>
        <w:rPr>
          <w:rFonts w:asciiTheme="minorHAnsi" w:hAnsiTheme="minorHAnsi" w:cstheme="minorHAnsi"/>
          <w:b/>
          <w:sz w:val="18"/>
          <w:szCs w:val="18"/>
          <w:u w:val="single"/>
        </w:rPr>
      </w:pPr>
    </w:p>
    <w:p w:rsidR="00DB4F5D" w:rsidRDefault="00DB4F5D" w:rsidP="00DB4F5D"/>
    <w:p w:rsidR="00DB4F5D" w:rsidRDefault="00DB4F5D" w:rsidP="00DB4F5D"/>
    <w:p w:rsidR="00DB4F5D" w:rsidRDefault="00DB4F5D" w:rsidP="00DB4F5D"/>
    <w:p w:rsidR="00DB4F5D" w:rsidRDefault="00DB4F5D" w:rsidP="00DB4F5D"/>
    <w:p w:rsidR="00DB4F5D" w:rsidRDefault="00DB4F5D" w:rsidP="00DB4F5D"/>
    <w:p w:rsidR="002C0183" w:rsidRDefault="002C0183">
      <w:bookmarkStart w:id="0" w:name="_GoBack"/>
      <w:bookmarkEnd w:id="0"/>
    </w:p>
    <w:sectPr w:rsidR="002C018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6E7" w:rsidRDefault="00D916E7" w:rsidP="00DB4F5D">
      <w:pPr>
        <w:spacing w:after="0" w:line="240" w:lineRule="auto"/>
      </w:pPr>
      <w:r>
        <w:separator/>
      </w:r>
    </w:p>
  </w:endnote>
  <w:endnote w:type="continuationSeparator" w:id="0">
    <w:p w:rsidR="00D916E7" w:rsidRDefault="00D916E7" w:rsidP="00DB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6E7" w:rsidRDefault="00D916E7" w:rsidP="00DB4F5D">
      <w:pPr>
        <w:spacing w:after="0" w:line="240" w:lineRule="auto"/>
      </w:pPr>
      <w:r>
        <w:separator/>
      </w:r>
    </w:p>
  </w:footnote>
  <w:footnote w:type="continuationSeparator" w:id="0">
    <w:p w:rsidR="00D916E7" w:rsidRDefault="00D916E7" w:rsidP="00DB4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1F" w:rsidRPr="009C319C" w:rsidRDefault="000A221F" w:rsidP="000A221F">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0A221F" w:rsidRPr="009C319C" w:rsidRDefault="000A221F" w:rsidP="000A221F">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DB4F5D">
      <w:rPr>
        <w:rFonts w:asciiTheme="minorHAnsi" w:eastAsia="Times New Roman" w:hAnsiTheme="minorHAnsi" w:cstheme="minorHAnsi"/>
        <w:b/>
        <w:sz w:val="15"/>
        <w:szCs w:val="15"/>
        <w:highlight w:val="yellow"/>
        <w:shd w:val="clear" w:color="auto" w:fill="92D050"/>
        <w:lang w:val="es-ES_tradnl" w:eastAsia="es-ES"/>
      </w:rPr>
      <w:t>PARA LA GERENCIA</w:t>
    </w:r>
    <w:r>
      <w:rPr>
        <w:rFonts w:asciiTheme="minorHAnsi" w:eastAsia="Times New Roman" w:hAnsiTheme="minorHAnsi" w:cstheme="minorHAnsi"/>
        <w:b/>
        <w:sz w:val="15"/>
        <w:szCs w:val="15"/>
        <w:highlight w:val="yellow"/>
        <w:shd w:val="clear" w:color="auto" w:fill="92D050"/>
        <w:lang w:val="es-ES_tradnl" w:eastAsia="es-ES"/>
      </w:rPr>
      <w:t xml:space="preserve"> REGIONAL </w:t>
    </w:r>
    <w:r w:rsidRPr="00DB4F5D">
      <w:rPr>
        <w:rFonts w:asciiTheme="minorHAnsi" w:eastAsia="Times New Roman" w:hAnsiTheme="minorHAnsi" w:cstheme="minorHAnsi"/>
        <w:b/>
        <w:sz w:val="15"/>
        <w:szCs w:val="15"/>
        <w:highlight w:val="yellow"/>
        <w:shd w:val="clear" w:color="auto" w:fill="92D050"/>
        <w:lang w:val="es-ES_tradnl" w:eastAsia="es-ES"/>
      </w:rPr>
      <w:t xml:space="preserve"> DE INFRAESTRUCTURA</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0A221F" w:rsidRDefault="000A22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DF6"/>
    <w:multiLevelType w:val="hybridMultilevel"/>
    <w:tmpl w:val="4C769C0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8D03FC0"/>
    <w:multiLevelType w:val="hybridMultilevel"/>
    <w:tmpl w:val="BB9A8F7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D65625"/>
    <w:multiLevelType w:val="hybridMultilevel"/>
    <w:tmpl w:val="3160AE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CC4008"/>
    <w:multiLevelType w:val="hybridMultilevel"/>
    <w:tmpl w:val="682E068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26C6E34"/>
    <w:multiLevelType w:val="hybridMultilevel"/>
    <w:tmpl w:val="065A06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18142D"/>
    <w:multiLevelType w:val="hybridMultilevel"/>
    <w:tmpl w:val="4DA64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AB1325C"/>
    <w:multiLevelType w:val="hybridMultilevel"/>
    <w:tmpl w:val="826CF5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5AB40C7"/>
    <w:multiLevelType w:val="hybridMultilevel"/>
    <w:tmpl w:val="9BCC8F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0403A4"/>
    <w:multiLevelType w:val="hybridMultilevel"/>
    <w:tmpl w:val="EAE051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0C7006D"/>
    <w:multiLevelType w:val="hybridMultilevel"/>
    <w:tmpl w:val="CEAEA4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8FD7A93"/>
    <w:multiLevelType w:val="hybridMultilevel"/>
    <w:tmpl w:val="03DEBC32"/>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15:restartNumberingAfterBreak="0">
    <w:nsid w:val="41CB5373"/>
    <w:multiLevelType w:val="hybridMultilevel"/>
    <w:tmpl w:val="23E46F0C"/>
    <w:lvl w:ilvl="0" w:tplc="F65A68F0">
      <w:start w:val="9"/>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1FB6AA9"/>
    <w:multiLevelType w:val="hybridMultilevel"/>
    <w:tmpl w:val="26A26E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42747FD"/>
    <w:multiLevelType w:val="hybridMultilevel"/>
    <w:tmpl w:val="EC9CBD4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74A1289"/>
    <w:multiLevelType w:val="hybridMultilevel"/>
    <w:tmpl w:val="7A0EEE3E"/>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15:restartNumberingAfterBreak="0">
    <w:nsid w:val="478D31C3"/>
    <w:multiLevelType w:val="hybridMultilevel"/>
    <w:tmpl w:val="3F7CEB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BFD65DD"/>
    <w:multiLevelType w:val="hybridMultilevel"/>
    <w:tmpl w:val="58C4B1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F0E1813"/>
    <w:multiLevelType w:val="hybridMultilevel"/>
    <w:tmpl w:val="85CA1DE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15:restartNumberingAfterBreak="0">
    <w:nsid w:val="50CC5A0E"/>
    <w:multiLevelType w:val="hybridMultilevel"/>
    <w:tmpl w:val="4C2EF4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0FC13E0"/>
    <w:multiLevelType w:val="hybridMultilevel"/>
    <w:tmpl w:val="42169C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5B8E1C3C"/>
    <w:multiLevelType w:val="hybridMultilevel"/>
    <w:tmpl w:val="E4E60E3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BDE1EC9"/>
    <w:multiLevelType w:val="hybridMultilevel"/>
    <w:tmpl w:val="69B6DE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E8A18FA"/>
    <w:multiLevelType w:val="hybridMultilevel"/>
    <w:tmpl w:val="BF6C38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0" w15:restartNumberingAfterBreak="0">
    <w:nsid w:val="641953DE"/>
    <w:multiLevelType w:val="hybridMultilevel"/>
    <w:tmpl w:val="7EC01790"/>
    <w:lvl w:ilvl="0" w:tplc="1D28DF7E">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2"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3" w15:restartNumberingAfterBreak="0">
    <w:nsid w:val="6C647FC5"/>
    <w:multiLevelType w:val="hybridMultilevel"/>
    <w:tmpl w:val="A68CBCF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15:restartNumberingAfterBreak="0">
    <w:nsid w:val="6E6911B7"/>
    <w:multiLevelType w:val="hybridMultilevel"/>
    <w:tmpl w:val="9E56AF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7"/>
  </w:num>
  <w:num w:numId="9">
    <w:abstractNumId w:val="34"/>
  </w:num>
  <w:num w:numId="10">
    <w:abstractNumId w:val="45"/>
  </w:num>
  <w:num w:numId="11">
    <w:abstractNumId w:val="18"/>
  </w:num>
  <w:num w:numId="12">
    <w:abstractNumId w:val="46"/>
  </w:num>
  <w:num w:numId="13">
    <w:abstractNumId w:val="11"/>
  </w:num>
  <w:num w:numId="14">
    <w:abstractNumId w:val="42"/>
  </w:num>
  <w:num w:numId="15">
    <w:abstractNumId w:val="19"/>
  </w:num>
  <w:num w:numId="16">
    <w:abstractNumId w:val="26"/>
  </w:num>
  <w:num w:numId="17">
    <w:abstractNumId w:val="1"/>
  </w:num>
  <w:num w:numId="18">
    <w:abstractNumId w:val="39"/>
  </w:num>
  <w:num w:numId="19">
    <w:abstractNumId w:val="9"/>
  </w:num>
  <w:num w:numId="20">
    <w:abstractNumId w:val="13"/>
  </w:num>
  <w:num w:numId="21">
    <w:abstractNumId w:val="24"/>
  </w:num>
  <w:num w:numId="22">
    <w:abstractNumId w:val="12"/>
  </w:num>
  <w:num w:numId="23">
    <w:abstractNumId w:val="7"/>
  </w:num>
  <w:num w:numId="24">
    <w:abstractNumId w:val="2"/>
  </w:num>
  <w:num w:numId="25">
    <w:abstractNumId w:val="38"/>
  </w:num>
  <w:num w:numId="26">
    <w:abstractNumId w:val="5"/>
  </w:num>
  <w:num w:numId="27">
    <w:abstractNumId w:val="25"/>
  </w:num>
  <w:num w:numId="28">
    <w:abstractNumId w:val="21"/>
  </w:num>
  <w:num w:numId="29">
    <w:abstractNumId w:val="30"/>
  </w:num>
  <w:num w:numId="30">
    <w:abstractNumId w:val="20"/>
  </w:num>
  <w:num w:numId="31">
    <w:abstractNumId w:val="27"/>
  </w:num>
  <w:num w:numId="32">
    <w:abstractNumId w:val="37"/>
  </w:num>
  <w:num w:numId="33">
    <w:abstractNumId w:val="0"/>
  </w:num>
  <w:num w:numId="34">
    <w:abstractNumId w:val="3"/>
  </w:num>
  <w:num w:numId="35">
    <w:abstractNumId w:val="23"/>
  </w:num>
  <w:num w:numId="36">
    <w:abstractNumId w:val="44"/>
  </w:num>
  <w:num w:numId="37">
    <w:abstractNumId w:val="14"/>
  </w:num>
  <w:num w:numId="38">
    <w:abstractNumId w:val="31"/>
  </w:num>
  <w:num w:numId="39">
    <w:abstractNumId w:val="40"/>
  </w:num>
  <w:num w:numId="40">
    <w:abstractNumId w:val="43"/>
  </w:num>
  <w:num w:numId="41">
    <w:abstractNumId w:val="4"/>
  </w:num>
  <w:num w:numId="42">
    <w:abstractNumId w:val="6"/>
  </w:num>
  <w:num w:numId="43">
    <w:abstractNumId w:val="10"/>
  </w:num>
  <w:num w:numId="44">
    <w:abstractNumId w:val="22"/>
  </w:num>
  <w:num w:numId="45">
    <w:abstractNumId w:val="36"/>
  </w:num>
  <w:num w:numId="46">
    <w:abstractNumId w:val="1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F5D"/>
    <w:rsid w:val="000A221F"/>
    <w:rsid w:val="000B4F36"/>
    <w:rsid w:val="000C02D4"/>
    <w:rsid w:val="002C0183"/>
    <w:rsid w:val="00434DC0"/>
    <w:rsid w:val="004922BB"/>
    <w:rsid w:val="005D3017"/>
    <w:rsid w:val="007E2397"/>
    <w:rsid w:val="00BC66E2"/>
    <w:rsid w:val="00C97461"/>
    <w:rsid w:val="00D916E7"/>
    <w:rsid w:val="00DB4F5D"/>
    <w:rsid w:val="00EC189F"/>
    <w:rsid w:val="00EE429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9BEF1-2CA1-4540-AB1B-00497D1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F5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DB4F5D"/>
    <w:pPr>
      <w:ind w:left="720"/>
      <w:contextualSpacing/>
    </w:pPr>
  </w:style>
  <w:style w:type="table" w:styleId="Tablaconcuadrcula">
    <w:name w:val="Table Grid"/>
    <w:basedOn w:val="Tablanormal"/>
    <w:uiPriority w:val="59"/>
    <w:rsid w:val="00DB4F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4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F5D"/>
    <w:rPr>
      <w:rFonts w:ascii="Calibri" w:eastAsia="Calibri" w:hAnsi="Calibri" w:cs="Times New Roman"/>
    </w:rPr>
  </w:style>
  <w:style w:type="paragraph" w:styleId="Piedepgina">
    <w:name w:val="footer"/>
    <w:basedOn w:val="Normal"/>
    <w:link w:val="PiedepginaCar"/>
    <w:uiPriority w:val="99"/>
    <w:unhideWhenUsed/>
    <w:rsid w:val="00DB4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F5D"/>
    <w:rPr>
      <w:rFonts w:ascii="Calibri" w:eastAsia="Calibri" w:hAnsi="Calibri" w:cs="Times New Roman"/>
    </w:rPr>
  </w:style>
  <w:style w:type="paragraph" w:styleId="Textodeglobo">
    <w:name w:val="Balloon Text"/>
    <w:basedOn w:val="Normal"/>
    <w:link w:val="TextodegloboCar"/>
    <w:uiPriority w:val="99"/>
    <w:semiHidden/>
    <w:unhideWhenUsed/>
    <w:rsid w:val="00DB4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F5D"/>
    <w:rPr>
      <w:rFonts w:ascii="Tahoma" w:eastAsia="Calibri" w:hAnsi="Tahoma" w:cs="Tahoma"/>
      <w:sz w:val="16"/>
      <w:szCs w:val="16"/>
    </w:rPr>
  </w:style>
  <w:style w:type="paragraph" w:customStyle="1" w:styleId="WW-Sangra2detindependiente">
    <w:name w:val="WW-Sangría 2 de t. independiente"/>
    <w:basedOn w:val="Normal"/>
    <w:rsid w:val="00DB4F5D"/>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DB4F5D"/>
    <w:pPr>
      <w:spacing w:after="0" w:line="240" w:lineRule="auto"/>
    </w:pPr>
    <w:rPr>
      <w:rFonts w:ascii="Calibri" w:eastAsia="Calibri" w:hAnsi="Calibri" w:cs="Times New Roman"/>
    </w:rPr>
  </w:style>
  <w:style w:type="paragraph" w:styleId="NormalWeb">
    <w:name w:val="Normal (Web)"/>
    <w:basedOn w:val="Normal"/>
    <w:uiPriority w:val="99"/>
    <w:unhideWhenUsed/>
    <w:rsid w:val="00DB4F5D"/>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DB4F5D"/>
    <w:pPr>
      <w:ind w:left="720"/>
    </w:pPr>
    <w:rPr>
      <w:rFonts w:eastAsia="Times New Roman"/>
      <w:lang w:val="es-ES"/>
    </w:rPr>
  </w:style>
  <w:style w:type="table" w:customStyle="1" w:styleId="Tablaconcuadrcula1">
    <w:name w:val="Tabla con cuadrícula1"/>
    <w:basedOn w:val="Tablanormal"/>
    <w:next w:val="Tablaconcuadrcula"/>
    <w:uiPriority w:val="59"/>
    <w:rsid w:val="00DB4F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DB4F5D"/>
    <w:rPr>
      <w:rFonts w:ascii="Calibri" w:eastAsia="Calibri" w:hAnsi="Calibri" w:cs="Times New Roman"/>
    </w:rPr>
  </w:style>
  <w:style w:type="table" w:customStyle="1" w:styleId="Tablaconcuadrcula16">
    <w:name w:val="Tabla con cuadrícula16"/>
    <w:basedOn w:val="Tablanormal"/>
    <w:next w:val="Tablaconcuadrcula"/>
    <w:uiPriority w:val="59"/>
    <w:rsid w:val="00DB4F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B4F5D"/>
  </w:style>
  <w:style w:type="table" w:customStyle="1" w:styleId="Tablaconcuadrcula5">
    <w:name w:val="Tabla con cuadrícula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B4F5D"/>
  </w:style>
  <w:style w:type="character" w:customStyle="1" w:styleId="apple-converted-space">
    <w:name w:val="apple-converted-space"/>
    <w:basedOn w:val="Fuentedeprrafopredeter"/>
    <w:rsid w:val="00DB4F5D"/>
  </w:style>
  <w:style w:type="table" w:customStyle="1" w:styleId="Tablaconcuadrcula6">
    <w:name w:val="Tabla con cuadrícula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B4F5D"/>
  </w:style>
  <w:style w:type="table" w:customStyle="1" w:styleId="Tablaconcuadrcula65">
    <w:name w:val="Tabla con cuadrícula6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DB4F5D"/>
  </w:style>
  <w:style w:type="table" w:customStyle="1" w:styleId="Tablaconcuadrcula77">
    <w:name w:val="Tabla con cuadrícula7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DB4F5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DB4F5D"/>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DB4F5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B4F5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DB4F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B4F5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B4F5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B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B4F5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4F5D"/>
    <w:rPr>
      <w:sz w:val="16"/>
      <w:szCs w:val="16"/>
    </w:rPr>
  </w:style>
  <w:style w:type="paragraph" w:styleId="Textocomentario">
    <w:name w:val="annotation text"/>
    <w:basedOn w:val="Normal"/>
    <w:link w:val="TextocomentarioCar"/>
    <w:uiPriority w:val="99"/>
    <w:semiHidden/>
    <w:unhideWhenUsed/>
    <w:rsid w:val="00DB4F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4F5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B4F5D"/>
    <w:rPr>
      <w:b/>
      <w:bCs/>
    </w:rPr>
  </w:style>
  <w:style w:type="character" w:customStyle="1" w:styleId="AsuntodelcomentarioCar">
    <w:name w:val="Asunto del comentario Car"/>
    <w:basedOn w:val="TextocomentarioCar"/>
    <w:link w:val="Asuntodelcomentario"/>
    <w:uiPriority w:val="99"/>
    <w:semiHidden/>
    <w:rsid w:val="00DB4F5D"/>
    <w:rPr>
      <w:rFonts w:ascii="Calibri" w:eastAsia="Calibri" w:hAnsi="Calibri" w:cs="Times New Roman"/>
      <w:b/>
      <w:bCs/>
      <w:sz w:val="20"/>
      <w:szCs w:val="20"/>
    </w:rPr>
  </w:style>
  <w:style w:type="character" w:styleId="Hipervnculo">
    <w:name w:val="Hyperlink"/>
    <w:basedOn w:val="Fuentedeprrafopredeter"/>
    <w:uiPriority w:val="99"/>
    <w:unhideWhenUsed/>
    <w:rsid w:val="00DB4F5D"/>
    <w:rPr>
      <w:color w:val="0563C1" w:themeColor="hyperlink"/>
      <w:u w:val="single"/>
    </w:rPr>
  </w:style>
  <w:style w:type="table" w:customStyle="1" w:styleId="Tablaconcuadrcula107">
    <w:name w:val="Tabla con cuadrícula107"/>
    <w:basedOn w:val="Tablanormal"/>
    <w:next w:val="Tablaconcuadrcula"/>
    <w:uiPriority w:val="59"/>
    <w:rsid w:val="000C0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0C0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4871</Words>
  <Characters>26791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9</cp:revision>
  <cp:lastPrinted>2019-03-11T21:58:00Z</cp:lastPrinted>
  <dcterms:created xsi:type="dcterms:W3CDTF">2019-03-10T17:22:00Z</dcterms:created>
  <dcterms:modified xsi:type="dcterms:W3CDTF">2019-03-12T16:08:00Z</dcterms:modified>
</cp:coreProperties>
</file>